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B1" w:rsidRPr="00A12988" w:rsidRDefault="00B050B1" w:rsidP="00A12988">
      <w:pPr>
        <w:jc w:val="center"/>
        <w:rPr>
          <w:rFonts w:cs="B Titr"/>
          <w:b/>
          <w:bCs/>
          <w:sz w:val="28"/>
          <w:szCs w:val="28"/>
          <w:rtl/>
        </w:rPr>
      </w:pPr>
      <w:r w:rsidRPr="00A12988">
        <w:rPr>
          <w:rFonts w:cs="B Titr" w:hint="eastAsia"/>
          <w:b/>
          <w:bCs/>
          <w:sz w:val="28"/>
          <w:szCs w:val="28"/>
          <w:rtl/>
        </w:rPr>
        <w:t>فرم</w:t>
      </w:r>
      <w:r w:rsidRPr="00A12988">
        <w:rPr>
          <w:rFonts w:cs="B Titr"/>
          <w:b/>
          <w:bCs/>
          <w:sz w:val="28"/>
          <w:szCs w:val="28"/>
          <w:rtl/>
        </w:rPr>
        <w:t xml:space="preserve"> گزارش </w:t>
      </w:r>
      <w:r w:rsidR="004A138B" w:rsidRPr="00A12988">
        <w:rPr>
          <w:rFonts w:cs="B Titr" w:hint="cs"/>
          <w:b/>
          <w:bCs/>
          <w:sz w:val="28"/>
          <w:szCs w:val="28"/>
          <w:rtl/>
        </w:rPr>
        <w:t>پایش مداوم</w:t>
      </w:r>
      <w:r w:rsidR="00A12988" w:rsidRPr="00A12988">
        <w:rPr>
          <w:rFonts w:cs="B Titr" w:hint="cs"/>
          <w:b/>
          <w:bCs/>
          <w:sz w:val="28"/>
          <w:szCs w:val="28"/>
          <w:rtl/>
        </w:rPr>
        <w:t xml:space="preserve"> نتایج اعتباربخشی د</w:t>
      </w:r>
      <w:r w:rsidRPr="00A12988">
        <w:rPr>
          <w:rFonts w:cs="B Titr"/>
          <w:b/>
          <w:bCs/>
          <w:sz w:val="28"/>
          <w:szCs w:val="28"/>
          <w:rtl/>
        </w:rPr>
        <w:t>وره پزشک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عموم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</w:t>
      </w:r>
    </w:p>
    <w:p w:rsidR="00B050B1" w:rsidRPr="0039714A" w:rsidRDefault="00B050B1" w:rsidP="00B050B1">
      <w:pPr>
        <w:rPr>
          <w:rFonts w:cs="B Nazanin"/>
          <w:sz w:val="2"/>
          <w:szCs w:val="2"/>
          <w:rtl/>
        </w:rPr>
      </w:pPr>
    </w:p>
    <w:p w:rsidR="00801D69" w:rsidRDefault="00B050B1" w:rsidP="00A12988">
      <w:pPr>
        <w:spacing w:line="240" w:lineRule="auto"/>
        <w:jc w:val="both"/>
        <w:rPr>
          <w:rFonts w:cs="B Titr"/>
          <w:b/>
          <w:bCs/>
          <w:sz w:val="20"/>
          <w:szCs w:val="20"/>
          <w:rtl/>
        </w:rPr>
      </w:pPr>
      <w:r w:rsidRPr="006536DE">
        <w:rPr>
          <w:rFonts w:cs="B Titr" w:hint="eastAsia"/>
          <w:b/>
          <w:bCs/>
          <w:sz w:val="20"/>
          <w:szCs w:val="20"/>
          <w:rtl/>
        </w:rPr>
        <w:t>نام</w:t>
      </w:r>
      <w:r w:rsidRPr="006536DE">
        <w:rPr>
          <w:rFonts w:cs="B Titr"/>
          <w:b/>
          <w:bCs/>
          <w:sz w:val="20"/>
          <w:szCs w:val="20"/>
          <w:rtl/>
        </w:rPr>
        <w:t xml:space="preserve"> دانشکده:    </w:t>
      </w:r>
      <w:r w:rsidR="00D45345">
        <w:rPr>
          <w:rFonts w:cs="B Titr" w:hint="cs"/>
          <w:b/>
          <w:bCs/>
          <w:sz w:val="20"/>
          <w:szCs w:val="20"/>
          <w:rtl/>
        </w:rPr>
        <w:t>علوم پزشکی رفسنجان</w:t>
      </w:r>
      <w:r w:rsidRPr="006536DE">
        <w:rPr>
          <w:rFonts w:cs="B Titr"/>
          <w:b/>
          <w:bCs/>
          <w:sz w:val="20"/>
          <w:szCs w:val="20"/>
          <w:rtl/>
        </w:rPr>
        <w:t xml:space="preserve">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   </w:t>
      </w:r>
      <w:r w:rsidR="00D45345">
        <w:rPr>
          <w:rFonts w:cs="B Titr" w:hint="cs"/>
          <w:b/>
          <w:bCs/>
          <w:sz w:val="20"/>
          <w:szCs w:val="20"/>
          <w:rtl/>
        </w:rPr>
        <w:t xml:space="preserve">     </w:t>
      </w:r>
      <w:r w:rsidRPr="006536DE">
        <w:rPr>
          <w:rFonts w:cs="B Titr"/>
          <w:b/>
          <w:bCs/>
          <w:sz w:val="20"/>
          <w:szCs w:val="20"/>
          <w:rtl/>
        </w:rPr>
        <w:t xml:space="preserve">      تار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 w:hint="eastAsia"/>
          <w:b/>
          <w:bCs/>
          <w:sz w:val="20"/>
          <w:szCs w:val="20"/>
          <w:rtl/>
        </w:rPr>
        <w:t>خ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صدور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را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آخر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 w:hint="eastAsia"/>
          <w:b/>
          <w:bCs/>
          <w:sz w:val="20"/>
          <w:szCs w:val="20"/>
          <w:rtl/>
        </w:rPr>
        <w:t>ن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اعتباربخش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:   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       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      </w:t>
      </w:r>
      <w:r w:rsidRPr="006536DE">
        <w:rPr>
          <w:rFonts w:cs="B Titr"/>
          <w:b/>
          <w:bCs/>
          <w:sz w:val="20"/>
          <w:szCs w:val="20"/>
          <w:rtl/>
        </w:rPr>
        <w:t>مدت اعتبار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:   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 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      </w:t>
      </w:r>
      <w:r w:rsidR="00A12988">
        <w:rPr>
          <w:rFonts w:cs="B Titr" w:hint="cs"/>
          <w:b/>
          <w:bCs/>
          <w:sz w:val="20"/>
          <w:szCs w:val="20"/>
          <w:rtl/>
        </w:rPr>
        <w:t>تاریخ گزارش:</w:t>
      </w:r>
    </w:p>
    <w:p w:rsidR="00B050B1" w:rsidRPr="0039714A" w:rsidRDefault="00B050B1" w:rsidP="0039714A">
      <w:pPr>
        <w:spacing w:line="240" w:lineRule="auto"/>
        <w:rPr>
          <w:rFonts w:cs="B Titr"/>
          <w:b/>
          <w:bCs/>
          <w:sz w:val="2"/>
          <w:szCs w:val="2"/>
          <w:rtl/>
        </w:rPr>
      </w:pPr>
    </w:p>
    <w:p w:rsidR="00B050B1" w:rsidRPr="006536DE" w:rsidRDefault="00B050B1" w:rsidP="0039714A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Pr="0039714A">
        <w:rPr>
          <w:rFonts w:cs="B Nazanin" w:hint="eastAsia"/>
          <w:b/>
          <w:bCs/>
          <w:sz w:val="28"/>
          <w:szCs w:val="28"/>
          <w:rtl/>
        </w:rPr>
        <w:t>توض</w:t>
      </w:r>
      <w:r w:rsidRPr="0039714A">
        <w:rPr>
          <w:rFonts w:cs="B Nazanin" w:hint="cs"/>
          <w:b/>
          <w:bCs/>
          <w:sz w:val="28"/>
          <w:szCs w:val="28"/>
          <w:rtl/>
        </w:rPr>
        <w:t>ی</w:t>
      </w:r>
      <w:r w:rsidRPr="0039714A">
        <w:rPr>
          <w:rFonts w:cs="B Nazanin" w:hint="eastAsia"/>
          <w:b/>
          <w:bCs/>
          <w:sz w:val="28"/>
          <w:szCs w:val="28"/>
          <w:rtl/>
        </w:rPr>
        <w:t>ح</w:t>
      </w:r>
      <w:r w:rsidRPr="0039714A">
        <w:rPr>
          <w:rFonts w:cs="B Nazanin"/>
          <w:b/>
          <w:bCs/>
          <w:sz w:val="28"/>
          <w:szCs w:val="28"/>
          <w:rtl/>
        </w:rPr>
        <w:t>: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بمنظور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اجرا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مصوبه</w:t>
      </w:r>
      <w:r w:rsidRPr="006536DE">
        <w:rPr>
          <w:rFonts w:cs="B Nazanin"/>
          <w:b/>
          <w:bCs/>
          <w:sz w:val="24"/>
          <w:szCs w:val="24"/>
          <w:rtl/>
        </w:rPr>
        <w:t xml:space="preserve"> 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/>
          <w:b/>
          <w:bCs/>
          <w:sz w:val="24"/>
          <w:szCs w:val="24"/>
          <w:rtl/>
        </w:rPr>
        <w:t xml:space="preserve"> اعتباربخش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دوره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مبن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بر لزوم پا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ش</w:t>
      </w:r>
      <w:r w:rsidRPr="006536DE">
        <w:rPr>
          <w:rFonts w:cs="B Nazanin"/>
          <w:b/>
          <w:bCs/>
          <w:sz w:val="24"/>
          <w:szCs w:val="24"/>
          <w:rtl/>
        </w:rPr>
        <w:t xml:space="preserve"> مداوم </w:t>
      </w:r>
      <w:r w:rsidRPr="006536DE">
        <w:rPr>
          <w:rFonts w:cs="B Nazanin" w:hint="eastAsia"/>
          <w:b/>
          <w:bCs/>
          <w:sz w:val="24"/>
          <w:szCs w:val="24"/>
          <w:rtl/>
        </w:rPr>
        <w:t>اقدامات</w:t>
      </w:r>
      <w:r w:rsidRPr="006536DE">
        <w:rPr>
          <w:rFonts w:cs="B Nazanin"/>
          <w:b/>
          <w:bCs/>
          <w:sz w:val="24"/>
          <w:szCs w:val="24"/>
          <w:rtl/>
        </w:rPr>
        <w:t xml:space="preserve"> دانشکده ها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راستا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رعا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</w:t>
      </w:r>
      <w:r w:rsidRPr="006536DE">
        <w:rPr>
          <w:rFonts w:cs="B Nazanin"/>
          <w:b/>
          <w:bCs/>
          <w:sz w:val="24"/>
          <w:szCs w:val="24"/>
          <w:rtl/>
        </w:rPr>
        <w:t xml:space="preserve"> استانداردها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مل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دوره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 فرم </w:t>
      </w:r>
      <w:r w:rsidRPr="006536DE">
        <w:rPr>
          <w:rFonts w:cs="B Nazanin" w:hint="eastAsia"/>
          <w:b/>
          <w:bCs/>
          <w:sz w:val="24"/>
          <w:szCs w:val="24"/>
          <w:rtl/>
        </w:rPr>
        <w:t>ذ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جهت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بررس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فعال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ها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آن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دانشکده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فواصل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اعتباربخش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و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تنظ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م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گرد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است</w:t>
      </w:r>
      <w:r w:rsidRPr="006536DE">
        <w:rPr>
          <w:rFonts w:cs="B Nazanin"/>
          <w:b/>
          <w:bCs/>
          <w:sz w:val="24"/>
          <w:szCs w:val="24"/>
          <w:rtl/>
        </w:rPr>
        <w:t>.</w:t>
      </w:r>
      <w:r w:rsidRPr="006536DE" w:rsidDel="001A7433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لازم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است</w:t>
      </w:r>
      <w:r w:rsidRPr="006536DE">
        <w:rPr>
          <w:rFonts w:cs="B Nazanin"/>
          <w:b/>
          <w:bCs/>
          <w:sz w:val="24"/>
          <w:szCs w:val="24"/>
          <w:rtl/>
        </w:rPr>
        <w:t xml:space="preserve"> مسئول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ن</w:t>
      </w:r>
      <w:r w:rsidRPr="006536DE">
        <w:rPr>
          <w:rFonts w:cs="B Nazanin"/>
          <w:b/>
          <w:bCs/>
          <w:sz w:val="24"/>
          <w:szCs w:val="24"/>
          <w:rtl/>
        </w:rPr>
        <w:t xml:space="preserve"> هر </w:t>
      </w:r>
      <w:r w:rsidRPr="006536DE">
        <w:rPr>
          <w:rFonts w:cs="B Nazanin" w:hint="eastAsia"/>
          <w:b/>
          <w:bCs/>
          <w:sz w:val="24"/>
          <w:szCs w:val="24"/>
          <w:rtl/>
        </w:rPr>
        <w:t>حوزه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استاندارد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آن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دانشکده،</w:t>
      </w:r>
      <w:r w:rsidRPr="006536DE">
        <w:rPr>
          <w:rFonts w:cs="B Nazanin"/>
          <w:b/>
          <w:bCs/>
          <w:sz w:val="24"/>
          <w:szCs w:val="24"/>
          <w:rtl/>
        </w:rPr>
        <w:t xml:space="preserve"> تحت نظر </w:t>
      </w:r>
      <w:r w:rsidRPr="006536DE">
        <w:rPr>
          <w:rFonts w:cs="B Nazanin" w:hint="eastAsia"/>
          <w:b/>
          <w:bCs/>
          <w:sz w:val="24"/>
          <w:szCs w:val="24"/>
          <w:rtl/>
        </w:rPr>
        <w:t>دب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ر</w:t>
      </w:r>
      <w:r w:rsidRPr="006536DE">
        <w:rPr>
          <w:rFonts w:cs="B Nazanin"/>
          <w:b/>
          <w:bCs/>
          <w:sz w:val="24"/>
          <w:szCs w:val="24"/>
          <w:rtl/>
        </w:rPr>
        <w:t xml:space="preserve"> 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ارز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اب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درون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دوره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،</w:t>
      </w:r>
      <w:r w:rsidRPr="006536DE">
        <w:rPr>
          <w:rFonts w:cs="B Nazanin"/>
          <w:b/>
          <w:bCs/>
          <w:sz w:val="24"/>
          <w:szCs w:val="24"/>
          <w:rtl/>
        </w:rPr>
        <w:t xml:space="preserve"> موارد مربوط به هر </w:t>
      </w:r>
      <w:r w:rsidRPr="006536DE">
        <w:rPr>
          <w:rFonts w:cs="B Nazanin" w:hint="eastAsia"/>
          <w:b/>
          <w:bCs/>
          <w:sz w:val="24"/>
          <w:szCs w:val="24"/>
          <w:rtl/>
        </w:rPr>
        <w:t>حوزه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را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طورکامل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و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با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دقت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نموده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و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پس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از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تا</w:t>
      </w:r>
      <w:r w:rsidRPr="006536DE">
        <w:rPr>
          <w:rFonts w:cs="B Nazanin" w:hint="cs"/>
          <w:b/>
          <w:bCs/>
          <w:sz w:val="24"/>
          <w:szCs w:val="24"/>
          <w:rtl/>
        </w:rPr>
        <w:t>یی</w:t>
      </w:r>
      <w:r w:rsidRPr="006536DE">
        <w:rPr>
          <w:rFonts w:cs="B Nazanin" w:hint="eastAsia"/>
          <w:b/>
          <w:bCs/>
          <w:sz w:val="24"/>
          <w:szCs w:val="24"/>
          <w:rtl/>
        </w:rPr>
        <w:t>د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رئ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س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دانشکده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="0039714A">
        <w:rPr>
          <w:rFonts w:cs="B Nazanin" w:hint="cs"/>
          <w:b/>
          <w:bCs/>
          <w:sz w:val="24"/>
          <w:szCs w:val="24"/>
          <w:rtl/>
        </w:rPr>
        <w:t xml:space="preserve"> در وب سایت دانشکده پزشکی بارگذاری نموده و فرم تکمیل شده را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رخانه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شورا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آموزش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مدت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تع</w:t>
      </w:r>
      <w:r w:rsidRPr="006536DE">
        <w:rPr>
          <w:rFonts w:cs="B Nazanin" w:hint="cs"/>
          <w:b/>
          <w:bCs/>
          <w:sz w:val="24"/>
          <w:szCs w:val="24"/>
          <w:rtl/>
        </w:rPr>
        <w:t>یی</w:t>
      </w:r>
      <w:r w:rsidRPr="006536DE">
        <w:rPr>
          <w:rFonts w:cs="B Nazanin" w:hint="eastAsia"/>
          <w:b/>
          <w:bCs/>
          <w:sz w:val="24"/>
          <w:szCs w:val="24"/>
          <w:rtl/>
        </w:rPr>
        <w:t>ن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شده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ارسال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نما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ند</w:t>
      </w:r>
      <w:r w:rsidRPr="006536DE">
        <w:rPr>
          <w:rFonts w:cs="B Nazanin"/>
          <w:b/>
          <w:bCs/>
          <w:sz w:val="24"/>
          <w:szCs w:val="24"/>
          <w:rtl/>
        </w:rPr>
        <w:t xml:space="preserve"> تا </w:t>
      </w:r>
      <w:r w:rsidRPr="006536DE">
        <w:rPr>
          <w:rFonts w:cs="B Nazanin" w:hint="eastAsia"/>
          <w:b/>
          <w:bCs/>
          <w:sz w:val="24"/>
          <w:szCs w:val="24"/>
          <w:rtl/>
        </w:rPr>
        <w:t>گزارش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کارگروه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ش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مداوم</w:t>
      </w:r>
      <w:r w:rsidRPr="006536DE">
        <w:rPr>
          <w:rFonts w:cs="B Nazanin"/>
          <w:b/>
          <w:bCs/>
          <w:sz w:val="24"/>
          <w:szCs w:val="24"/>
          <w:rtl/>
        </w:rPr>
        <w:t xml:space="preserve"> بررس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گرد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ده</w:t>
      </w:r>
      <w:r w:rsidRPr="006536DE">
        <w:rPr>
          <w:rFonts w:cs="B Nazanin"/>
          <w:b/>
          <w:bCs/>
          <w:sz w:val="24"/>
          <w:szCs w:val="24"/>
          <w:rtl/>
        </w:rPr>
        <w:t xml:space="preserve"> و نت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جه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اعتباربخش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رخانه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جهت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اخذ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تصم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م</w:t>
      </w:r>
      <w:r w:rsidRPr="006536DE">
        <w:rPr>
          <w:rFonts w:cs="B Nazanin"/>
          <w:b/>
          <w:bCs/>
          <w:sz w:val="24"/>
          <w:szCs w:val="24"/>
          <w:rtl/>
        </w:rPr>
        <w:t xml:space="preserve"> ارائه </w:t>
      </w:r>
      <w:r w:rsidRPr="006536DE">
        <w:rPr>
          <w:rFonts w:cs="B Nazanin" w:hint="eastAsia"/>
          <w:b/>
          <w:bCs/>
          <w:sz w:val="24"/>
          <w:szCs w:val="24"/>
          <w:rtl/>
        </w:rPr>
        <w:t>شود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:rsidR="00B050B1" w:rsidRPr="0039714A" w:rsidRDefault="00B050B1" w:rsidP="00B050B1">
      <w:pPr>
        <w:spacing w:before="240" w:after="0" w:line="240" w:lineRule="auto"/>
        <w:jc w:val="both"/>
        <w:rPr>
          <w:rFonts w:cs="B Nazanin"/>
          <w:b/>
          <w:bCs/>
          <w:sz w:val="2"/>
          <w:szCs w:val="2"/>
          <w:rtl/>
        </w:rPr>
      </w:pPr>
    </w:p>
    <w:p w:rsidR="00B050B1" w:rsidRDefault="00B050B1" w:rsidP="00D46712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cs="B Nazanin"/>
          <w:b/>
          <w:bCs/>
          <w:sz w:val="28"/>
          <w:szCs w:val="28"/>
        </w:rPr>
      </w:pPr>
      <w:r w:rsidRPr="00D46712">
        <w:rPr>
          <w:rFonts w:cs="B Nazanin" w:hint="eastAsia"/>
          <w:b/>
          <w:bCs/>
          <w:sz w:val="28"/>
          <w:szCs w:val="28"/>
          <w:rtl/>
        </w:rPr>
        <w:t>مشخصات</w:t>
      </w:r>
      <w:r w:rsidRPr="00D46712">
        <w:rPr>
          <w:rFonts w:cs="B Nazanin"/>
          <w:b/>
          <w:bCs/>
          <w:sz w:val="28"/>
          <w:szCs w:val="28"/>
          <w:rtl/>
        </w:rPr>
        <w:t xml:space="preserve"> </w:t>
      </w:r>
      <w:r w:rsidRPr="00D46712">
        <w:rPr>
          <w:rFonts w:cs="B Nazanin" w:hint="eastAsia"/>
          <w:b/>
          <w:bCs/>
          <w:sz w:val="28"/>
          <w:szCs w:val="28"/>
          <w:rtl/>
        </w:rPr>
        <w:t>دب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ر</w:t>
      </w:r>
      <w:r w:rsidRPr="00D46712">
        <w:rPr>
          <w:rFonts w:cs="B Nazanin"/>
          <w:b/>
          <w:bCs/>
          <w:sz w:val="28"/>
          <w:szCs w:val="28"/>
          <w:rtl/>
        </w:rPr>
        <w:t xml:space="preserve"> و </w:t>
      </w:r>
      <w:r w:rsidRPr="00D46712">
        <w:rPr>
          <w:rFonts w:cs="B Nazanin" w:hint="eastAsia"/>
          <w:b/>
          <w:bCs/>
          <w:sz w:val="28"/>
          <w:szCs w:val="28"/>
          <w:rtl/>
        </w:rPr>
        <w:t>اعضا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/>
          <w:b/>
          <w:bCs/>
          <w:sz w:val="28"/>
          <w:szCs w:val="28"/>
          <w:rtl/>
        </w:rPr>
        <w:t xml:space="preserve"> </w:t>
      </w:r>
      <w:r w:rsidRPr="00D46712">
        <w:rPr>
          <w:rFonts w:cs="B Nazanin" w:hint="eastAsia"/>
          <w:b/>
          <w:bCs/>
          <w:sz w:val="28"/>
          <w:szCs w:val="28"/>
          <w:rtl/>
        </w:rPr>
        <w:t>کم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ته</w:t>
      </w:r>
      <w:r w:rsidRPr="00D46712">
        <w:rPr>
          <w:rFonts w:cs="B Nazanin"/>
          <w:b/>
          <w:bCs/>
          <w:sz w:val="28"/>
          <w:szCs w:val="28"/>
          <w:rtl/>
        </w:rPr>
        <w:t xml:space="preserve"> </w:t>
      </w:r>
      <w:r w:rsidRPr="00D46712">
        <w:rPr>
          <w:rFonts w:cs="B Nazanin" w:hint="eastAsia"/>
          <w:b/>
          <w:bCs/>
          <w:sz w:val="28"/>
          <w:szCs w:val="28"/>
          <w:rtl/>
        </w:rPr>
        <w:t>ارز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اب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/>
          <w:b/>
          <w:bCs/>
          <w:sz w:val="28"/>
          <w:szCs w:val="28"/>
          <w:rtl/>
        </w:rPr>
        <w:t xml:space="preserve"> </w:t>
      </w:r>
      <w:r w:rsidRPr="00D46712">
        <w:rPr>
          <w:rFonts w:cs="B Nazanin" w:hint="eastAsia"/>
          <w:b/>
          <w:bCs/>
          <w:sz w:val="28"/>
          <w:szCs w:val="28"/>
          <w:rtl/>
        </w:rPr>
        <w:t>درون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/>
          <w:b/>
          <w:bCs/>
          <w:sz w:val="28"/>
          <w:szCs w:val="28"/>
          <w:rtl/>
        </w:rPr>
        <w:t xml:space="preserve"> </w:t>
      </w:r>
      <w:r w:rsidRPr="00D46712">
        <w:rPr>
          <w:rFonts w:cs="B Nazanin" w:hint="eastAsia"/>
          <w:b/>
          <w:bCs/>
          <w:sz w:val="28"/>
          <w:szCs w:val="28"/>
          <w:rtl/>
        </w:rPr>
        <w:t>دوره</w:t>
      </w:r>
      <w:r w:rsidRPr="00D46712">
        <w:rPr>
          <w:rFonts w:cs="B Nazanin"/>
          <w:b/>
          <w:bCs/>
          <w:sz w:val="28"/>
          <w:szCs w:val="28"/>
          <w:rtl/>
        </w:rPr>
        <w:t xml:space="preserve"> </w:t>
      </w:r>
      <w:r w:rsidRPr="00D46712">
        <w:rPr>
          <w:rFonts w:cs="B Nazanin" w:hint="eastAsia"/>
          <w:b/>
          <w:bCs/>
          <w:sz w:val="28"/>
          <w:szCs w:val="28"/>
          <w:rtl/>
        </w:rPr>
        <w:t>پزشک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/>
          <w:b/>
          <w:bCs/>
          <w:sz w:val="28"/>
          <w:szCs w:val="28"/>
          <w:rtl/>
        </w:rPr>
        <w:t xml:space="preserve"> </w:t>
      </w:r>
      <w:r w:rsidRPr="00D46712">
        <w:rPr>
          <w:rFonts w:cs="B Nazanin" w:hint="eastAsia"/>
          <w:b/>
          <w:bCs/>
          <w:sz w:val="28"/>
          <w:szCs w:val="28"/>
          <w:rtl/>
        </w:rPr>
        <w:t>عموم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/>
          <w:b/>
          <w:bCs/>
          <w:sz w:val="28"/>
          <w:szCs w:val="28"/>
          <w:rtl/>
        </w:rPr>
        <w:t xml:space="preserve"> دانشکده پزشک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="00D46712">
        <w:rPr>
          <w:rFonts w:cs="B Nazanin" w:hint="cs"/>
          <w:b/>
          <w:bCs/>
          <w:sz w:val="28"/>
          <w:szCs w:val="28"/>
          <w:rtl/>
        </w:rPr>
        <w:t xml:space="preserve"> حوزه 5:</w:t>
      </w:r>
    </w:p>
    <w:p w:rsidR="00D46712" w:rsidRDefault="00D46712" w:rsidP="00D46712">
      <w:pPr>
        <w:pStyle w:val="ListParagraph"/>
        <w:spacing w:before="240" w:after="0" w:line="240" w:lineRule="auto"/>
        <w:jc w:val="both"/>
        <w:rPr>
          <w:rFonts w:cs="B Nazanin"/>
          <w:b/>
          <w:bCs/>
          <w:sz w:val="28"/>
          <w:szCs w:val="28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1979"/>
        <w:gridCol w:w="3402"/>
      </w:tblGrid>
      <w:tr w:rsidR="00D46712" w:rsidRPr="00292B0D" w:rsidTr="001A32AB">
        <w:trPr>
          <w:jc w:val="center"/>
        </w:trPr>
        <w:tc>
          <w:tcPr>
            <w:tcW w:w="3257" w:type="dxa"/>
          </w:tcPr>
          <w:p w:rsidR="00D46712" w:rsidRPr="00D46712" w:rsidRDefault="00D46712" w:rsidP="00D46712">
            <w:pPr>
              <w:spacing w:before="24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6712"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جلال حسن شاهی</w:t>
            </w:r>
          </w:p>
        </w:tc>
        <w:tc>
          <w:tcPr>
            <w:tcW w:w="1979" w:type="dxa"/>
          </w:tcPr>
          <w:p w:rsidR="00D46712" w:rsidRPr="00D46712" w:rsidRDefault="00D46712" w:rsidP="00D46712">
            <w:pPr>
              <w:spacing w:before="24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67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دبیر حوزه </w:t>
            </w:r>
          </w:p>
        </w:tc>
        <w:tc>
          <w:tcPr>
            <w:tcW w:w="3402" w:type="dxa"/>
          </w:tcPr>
          <w:p w:rsidR="00D46712" w:rsidRPr="00D46712" w:rsidRDefault="00D46712" w:rsidP="001A32AB">
            <w:pPr>
              <w:spacing w:before="240"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671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موبایل:  09132908326</w:t>
            </w:r>
          </w:p>
        </w:tc>
      </w:tr>
      <w:tr w:rsidR="00D46712" w:rsidRPr="00292B0D" w:rsidTr="001A32AB">
        <w:trPr>
          <w:jc w:val="center"/>
        </w:trPr>
        <w:tc>
          <w:tcPr>
            <w:tcW w:w="3257" w:type="dxa"/>
          </w:tcPr>
          <w:p w:rsidR="00D46712" w:rsidRPr="00D46712" w:rsidRDefault="00D46712" w:rsidP="001A32AB">
            <w:pPr>
              <w:spacing w:before="24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67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طیبه توکلی </w:t>
            </w:r>
          </w:p>
        </w:tc>
        <w:tc>
          <w:tcPr>
            <w:tcW w:w="1979" w:type="dxa"/>
          </w:tcPr>
          <w:p w:rsidR="00D46712" w:rsidRPr="00D46712" w:rsidRDefault="00D46712" w:rsidP="001A32AB">
            <w:pPr>
              <w:spacing w:before="24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6712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حوزه</w:t>
            </w:r>
          </w:p>
        </w:tc>
        <w:tc>
          <w:tcPr>
            <w:tcW w:w="3402" w:type="dxa"/>
          </w:tcPr>
          <w:p w:rsidR="00D46712" w:rsidRPr="00D46712" w:rsidRDefault="00D46712" w:rsidP="00D46712">
            <w:pPr>
              <w:spacing w:before="240"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671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موبایل:  09134786607</w:t>
            </w:r>
          </w:p>
        </w:tc>
      </w:tr>
      <w:tr w:rsidR="00D46712" w:rsidRPr="00292B0D" w:rsidTr="001A32AB">
        <w:trPr>
          <w:jc w:val="center"/>
        </w:trPr>
        <w:tc>
          <w:tcPr>
            <w:tcW w:w="3257" w:type="dxa"/>
          </w:tcPr>
          <w:p w:rsidR="00D46712" w:rsidRPr="00D46712" w:rsidRDefault="00D46712" w:rsidP="00D46712">
            <w:pPr>
              <w:spacing w:before="24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6712">
              <w:rPr>
                <w:rFonts w:cs="B Nazanin" w:hint="cs"/>
                <w:b/>
                <w:bCs/>
                <w:sz w:val="24"/>
                <w:szCs w:val="24"/>
                <w:rtl/>
              </w:rPr>
              <w:t>نرگس مرادیان</w:t>
            </w:r>
          </w:p>
        </w:tc>
        <w:tc>
          <w:tcPr>
            <w:tcW w:w="1979" w:type="dxa"/>
          </w:tcPr>
          <w:p w:rsidR="00D46712" w:rsidRPr="00D46712" w:rsidRDefault="00D46712" w:rsidP="00D46712">
            <w:pPr>
              <w:spacing w:before="24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6712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حوزه</w:t>
            </w:r>
          </w:p>
        </w:tc>
        <w:tc>
          <w:tcPr>
            <w:tcW w:w="3402" w:type="dxa"/>
          </w:tcPr>
          <w:p w:rsidR="00D46712" w:rsidRPr="00D46712" w:rsidRDefault="00D46712" w:rsidP="00D46712">
            <w:pPr>
              <w:spacing w:before="240"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671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موبایل:  09132921456</w:t>
            </w:r>
          </w:p>
        </w:tc>
      </w:tr>
    </w:tbl>
    <w:p w:rsidR="00D46712" w:rsidRPr="00D46712" w:rsidRDefault="00D46712" w:rsidP="00D46712">
      <w:pPr>
        <w:pStyle w:val="ListParagraph"/>
        <w:spacing w:before="240"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D46712" w:rsidRPr="00D46712" w:rsidRDefault="00D46712" w:rsidP="00D46712">
      <w:pPr>
        <w:pStyle w:val="ListParagraph"/>
        <w:spacing w:before="240"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B050B1" w:rsidRPr="00D46712" w:rsidRDefault="00B050B1" w:rsidP="00D46712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D46712">
        <w:rPr>
          <w:rFonts w:cs="B Nazanin" w:hint="eastAsia"/>
          <w:b/>
          <w:bCs/>
          <w:sz w:val="28"/>
          <w:szCs w:val="28"/>
          <w:rtl/>
        </w:rPr>
        <w:t>توص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ف</w:t>
      </w:r>
      <w:r w:rsidRPr="00D46712">
        <w:rPr>
          <w:rFonts w:cs="B Nazanin"/>
          <w:b/>
          <w:bCs/>
          <w:sz w:val="28"/>
          <w:szCs w:val="28"/>
          <w:rtl/>
        </w:rPr>
        <w:t xml:space="preserve"> </w:t>
      </w:r>
      <w:r w:rsidRPr="00D46712">
        <w:rPr>
          <w:rFonts w:cs="B Nazanin" w:hint="eastAsia"/>
          <w:b/>
          <w:bCs/>
          <w:sz w:val="28"/>
          <w:szCs w:val="28"/>
          <w:rtl/>
        </w:rPr>
        <w:t>فعال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ت</w:t>
      </w:r>
      <w:r w:rsidRPr="00D46712">
        <w:rPr>
          <w:rFonts w:cs="B Nazanin"/>
          <w:b/>
          <w:bCs/>
          <w:sz w:val="28"/>
          <w:szCs w:val="28"/>
          <w:rtl/>
        </w:rPr>
        <w:t xml:space="preserve"> </w:t>
      </w:r>
      <w:r w:rsidRPr="00D46712">
        <w:rPr>
          <w:rFonts w:cs="B Nazanin" w:hint="eastAsia"/>
          <w:b/>
          <w:bCs/>
          <w:sz w:val="28"/>
          <w:szCs w:val="28"/>
          <w:rtl/>
        </w:rPr>
        <w:t>ها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/>
          <w:b/>
          <w:bCs/>
          <w:sz w:val="28"/>
          <w:szCs w:val="28"/>
          <w:rtl/>
        </w:rPr>
        <w:t xml:space="preserve"> دانشکده در خصوص استانداردها</w:t>
      </w:r>
      <w:r w:rsidRPr="00D46712">
        <w:rPr>
          <w:rFonts w:cs="B Nazanin" w:hint="cs"/>
          <w:b/>
          <w:bCs/>
          <w:sz w:val="28"/>
          <w:szCs w:val="28"/>
          <w:rtl/>
        </w:rPr>
        <w:t>یی</w:t>
      </w:r>
      <w:r w:rsidRPr="00D46712">
        <w:rPr>
          <w:rFonts w:cs="B Nazanin"/>
          <w:b/>
          <w:bCs/>
          <w:sz w:val="28"/>
          <w:szCs w:val="28"/>
          <w:rtl/>
        </w:rPr>
        <w:t xml:space="preserve"> که م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زان</w:t>
      </w:r>
      <w:r w:rsidRPr="00D46712">
        <w:rPr>
          <w:rFonts w:cs="B Nazanin"/>
          <w:b/>
          <w:bCs/>
          <w:sz w:val="28"/>
          <w:szCs w:val="28"/>
          <w:rtl/>
        </w:rPr>
        <w:t xml:space="preserve"> رعا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ت</w:t>
      </w:r>
      <w:r w:rsidRPr="00D46712">
        <w:rPr>
          <w:rFonts w:cs="B Nazanin"/>
          <w:b/>
          <w:bCs/>
          <w:sz w:val="28"/>
          <w:szCs w:val="28"/>
          <w:rtl/>
        </w:rPr>
        <w:t xml:space="preserve"> آنها در آخر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ن</w:t>
      </w:r>
      <w:r w:rsidRPr="00D46712">
        <w:rPr>
          <w:rFonts w:cs="B Nazanin"/>
          <w:b/>
          <w:bCs/>
          <w:sz w:val="28"/>
          <w:szCs w:val="28"/>
          <w:rtl/>
        </w:rPr>
        <w:t xml:space="preserve"> ارز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اب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/>
          <w:b/>
          <w:bCs/>
          <w:sz w:val="28"/>
          <w:szCs w:val="28"/>
          <w:rtl/>
        </w:rPr>
        <w:t xml:space="preserve"> ب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رون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/>
          <w:b/>
          <w:bCs/>
          <w:sz w:val="28"/>
          <w:szCs w:val="28"/>
          <w:rtl/>
        </w:rPr>
        <w:t xml:space="preserve"> بصورت </w:t>
      </w:r>
      <w:r w:rsidRPr="00D46712">
        <w:rPr>
          <w:rFonts w:cs="B Nazanin"/>
          <w:b/>
          <w:bCs/>
          <w:sz w:val="28"/>
          <w:szCs w:val="28"/>
          <w:u w:val="single"/>
          <w:rtl/>
        </w:rPr>
        <w:t xml:space="preserve">عدم انطباق و </w:t>
      </w:r>
      <w:r w:rsidRPr="00D46712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u w:val="single"/>
          <w:rtl/>
        </w:rPr>
        <w:t>ا</w:t>
      </w:r>
      <w:r w:rsidRPr="00D46712">
        <w:rPr>
          <w:rFonts w:cs="B Nazanin"/>
          <w:b/>
          <w:bCs/>
          <w:sz w:val="28"/>
          <w:szCs w:val="28"/>
          <w:u w:val="single"/>
          <w:rtl/>
        </w:rPr>
        <w:t xml:space="preserve"> انطباق نسب</w:t>
      </w:r>
      <w:r w:rsidRPr="00D46712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D46712">
        <w:rPr>
          <w:rFonts w:cs="B Nazanin"/>
          <w:b/>
          <w:bCs/>
          <w:sz w:val="28"/>
          <w:szCs w:val="28"/>
          <w:rtl/>
        </w:rPr>
        <w:t xml:space="preserve"> اعلام شده بود(</w:t>
      </w:r>
      <w:r w:rsidR="00D46712" w:rsidRPr="00D46712">
        <w:rPr>
          <w:rFonts w:cs="B Nazanin" w:hint="cs"/>
          <w:b/>
          <w:bCs/>
          <w:sz w:val="28"/>
          <w:szCs w:val="28"/>
          <w:rtl/>
        </w:rPr>
        <w:t>حوزه 5</w:t>
      </w:r>
      <w:r w:rsidRPr="00D46712">
        <w:rPr>
          <w:rFonts w:cs="B Nazanin"/>
          <w:b/>
          <w:bCs/>
          <w:sz w:val="28"/>
          <w:szCs w:val="28"/>
          <w:rtl/>
        </w:rPr>
        <w:t>):</w:t>
      </w:r>
      <w:r w:rsidR="00D46712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D46712" w:rsidRPr="00D46712" w:rsidRDefault="00D46712" w:rsidP="00D46712">
      <w:pPr>
        <w:spacing w:before="240" w:after="0" w:line="240" w:lineRule="auto"/>
        <w:jc w:val="both"/>
        <w:rPr>
          <w:rFonts w:cs="B Nazanin"/>
          <w:b/>
          <w:bCs/>
          <w:sz w:val="28"/>
          <w:szCs w:val="28"/>
        </w:rPr>
      </w:pPr>
    </w:p>
    <w:p w:rsidR="00D46712" w:rsidRDefault="00D46712" w:rsidP="00D46712">
      <w:pPr>
        <w:rPr>
          <w:rFonts w:cs="B Nazanin"/>
          <w:b/>
          <w:bCs/>
          <w:sz w:val="24"/>
          <w:szCs w:val="24"/>
          <w:rtl/>
        </w:rPr>
      </w:pPr>
      <w:r w:rsidRPr="00983631">
        <w:rPr>
          <w:rFonts w:cs="B Nazanin" w:hint="cs"/>
          <w:b/>
          <w:bCs/>
          <w:sz w:val="24"/>
          <w:szCs w:val="24"/>
          <w:rtl/>
        </w:rPr>
        <w:t>استانداردهای</w:t>
      </w:r>
      <w:r w:rsidRPr="00983631">
        <w:rPr>
          <w:rFonts w:cs="B Nazanin"/>
          <w:b/>
          <w:bCs/>
          <w:sz w:val="24"/>
          <w:szCs w:val="24"/>
          <w:rtl/>
        </w:rPr>
        <w:t xml:space="preserve"> </w:t>
      </w:r>
      <w:r w:rsidRPr="00983631">
        <w:rPr>
          <w:rFonts w:cs="B Nazanin" w:hint="cs"/>
          <w:b/>
          <w:bCs/>
          <w:sz w:val="24"/>
          <w:szCs w:val="24"/>
          <w:rtl/>
        </w:rPr>
        <w:t>با</w:t>
      </w:r>
      <w:r w:rsidRPr="00983631">
        <w:rPr>
          <w:rFonts w:cs="B Nazanin"/>
          <w:b/>
          <w:bCs/>
          <w:sz w:val="24"/>
          <w:szCs w:val="24"/>
          <w:rtl/>
        </w:rPr>
        <w:t xml:space="preserve"> </w:t>
      </w:r>
      <w:r w:rsidRPr="00983631">
        <w:rPr>
          <w:rFonts w:cs="B Nazanin" w:hint="cs"/>
          <w:b/>
          <w:bCs/>
          <w:sz w:val="24"/>
          <w:szCs w:val="24"/>
          <w:rtl/>
        </w:rPr>
        <w:t>رعایت</w:t>
      </w:r>
      <w:r w:rsidRPr="00983631">
        <w:rPr>
          <w:rFonts w:cs="B Nazanin"/>
          <w:b/>
          <w:bCs/>
          <w:sz w:val="24"/>
          <w:szCs w:val="24"/>
          <w:rtl/>
        </w:rPr>
        <w:t xml:space="preserve"> </w:t>
      </w:r>
      <w:r w:rsidRPr="00983631">
        <w:rPr>
          <w:rFonts w:cs="B Nazanin" w:hint="cs"/>
          <w:b/>
          <w:bCs/>
          <w:sz w:val="24"/>
          <w:szCs w:val="24"/>
          <w:rtl/>
        </w:rPr>
        <w:t>نسبی</w:t>
      </w:r>
      <w:r w:rsidRPr="00983631">
        <w:rPr>
          <w:rFonts w:cs="B Nazanin"/>
          <w:b/>
          <w:bCs/>
          <w:sz w:val="24"/>
          <w:szCs w:val="24"/>
          <w:rtl/>
        </w:rPr>
        <w:t xml:space="preserve"> </w:t>
      </w:r>
      <w:r w:rsidRPr="00983631">
        <w:rPr>
          <w:rFonts w:cs="B Nazanin" w:hint="cs"/>
          <w:b/>
          <w:bCs/>
          <w:sz w:val="24"/>
          <w:szCs w:val="24"/>
          <w:rtl/>
        </w:rPr>
        <w:t>بالای</w:t>
      </w:r>
      <w:r w:rsidRPr="00983631">
        <w:rPr>
          <w:rFonts w:cs="B Nazanin"/>
          <w:b/>
          <w:bCs/>
          <w:sz w:val="24"/>
          <w:szCs w:val="24"/>
          <w:rtl/>
        </w:rPr>
        <w:t xml:space="preserve">  50</w:t>
      </w:r>
      <w:r w:rsidRPr="00983631">
        <w:rPr>
          <w:rFonts w:cs="B Nazanin" w:hint="cs"/>
          <w:b/>
          <w:bCs/>
          <w:sz w:val="24"/>
          <w:szCs w:val="24"/>
          <w:rtl/>
        </w:rPr>
        <w:t>درصد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:rsidR="00D46712" w:rsidRPr="00D53D0D" w:rsidRDefault="00D46712" w:rsidP="002866DB">
      <w:pPr>
        <w:rPr>
          <w:rFonts w:cs="B Nazanin"/>
          <w:sz w:val="24"/>
          <w:szCs w:val="24"/>
          <w:rtl/>
        </w:rPr>
      </w:pPr>
      <w:r w:rsidRPr="00983631">
        <w:rPr>
          <w:rFonts w:cs="B Nazanin" w:hint="cs"/>
          <w:b/>
          <w:bCs/>
          <w:sz w:val="24"/>
          <w:szCs w:val="24"/>
          <w:rtl/>
        </w:rPr>
        <w:t>پ</w:t>
      </w:r>
      <w:r>
        <w:rPr>
          <w:rFonts w:cs="B Nazanin"/>
          <w:b/>
          <w:bCs/>
          <w:sz w:val="24"/>
          <w:szCs w:val="24"/>
          <w:rtl/>
        </w:rPr>
        <w:t>-</w:t>
      </w:r>
      <w:r>
        <w:rPr>
          <w:rFonts w:cs="B Nazanin" w:hint="cs"/>
          <w:b/>
          <w:bCs/>
          <w:sz w:val="24"/>
          <w:szCs w:val="24"/>
          <w:rtl/>
        </w:rPr>
        <w:t xml:space="preserve"> 4-1-5 : </w:t>
      </w:r>
      <w:r w:rsidRPr="00D53D0D">
        <w:rPr>
          <w:rFonts w:cs="B Nazanin" w:hint="cs"/>
          <w:sz w:val="24"/>
          <w:szCs w:val="24"/>
          <w:rtl/>
        </w:rPr>
        <w:t>ارزشیابی</w:t>
      </w:r>
      <w:r w:rsidRPr="00D53D0D">
        <w:rPr>
          <w:rFonts w:cs="B Nazanin"/>
          <w:sz w:val="24"/>
          <w:szCs w:val="24"/>
          <w:rtl/>
        </w:rPr>
        <w:t xml:space="preserve"> 360</w:t>
      </w:r>
      <w:r w:rsidR="002866DB">
        <w:rPr>
          <w:rFonts w:cs="B Nazanin" w:hint="cs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درجه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اعضای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هیات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علمی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مبتنی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بر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نظر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فراگیران،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مدیر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گروه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و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همکاران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با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هدایت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دفتر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توسعه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آموزش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دانشکده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انجام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می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شود</w:t>
      </w:r>
      <w:r w:rsidRPr="00D53D0D">
        <w:rPr>
          <w:rFonts w:cs="B Nazanin"/>
          <w:sz w:val="24"/>
          <w:szCs w:val="24"/>
          <w:rtl/>
        </w:rPr>
        <w:t xml:space="preserve">. </w:t>
      </w:r>
      <w:r w:rsidRPr="00D53D0D">
        <w:rPr>
          <w:rFonts w:cs="B Nazanin" w:hint="cs"/>
          <w:sz w:val="24"/>
          <w:szCs w:val="24"/>
          <w:rtl/>
        </w:rPr>
        <w:t>همچنین ارزشیابی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مبتنی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بر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شرح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وطایف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و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عملکرد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اعضای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هیات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علمی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در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انواع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وظایف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آموزشی،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پژوهشی،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مدیریتی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و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ارائه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خدمات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سلامت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سالانه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در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فرآیند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ارتقای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پایه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و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مرتبه اساتید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انجام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می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شود</w:t>
      </w:r>
      <w:r w:rsidRPr="00D53D0D">
        <w:rPr>
          <w:rFonts w:cs="B Nazanin"/>
          <w:sz w:val="24"/>
          <w:szCs w:val="24"/>
          <w:rtl/>
        </w:rPr>
        <w:t xml:space="preserve">. </w:t>
      </w:r>
      <w:r w:rsidRPr="00D53D0D">
        <w:rPr>
          <w:rFonts w:cs="B Nazanin" w:hint="cs"/>
          <w:sz w:val="24"/>
          <w:szCs w:val="24"/>
          <w:rtl/>
        </w:rPr>
        <w:t>اما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برنامه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بازتوزیع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وظایف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و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فعالیت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ها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در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شرایط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بحران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ملاحظه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نشد</w:t>
      </w:r>
      <w:r w:rsidRPr="00D53D0D">
        <w:rPr>
          <w:rFonts w:cs="B Nazanin"/>
          <w:sz w:val="24"/>
          <w:szCs w:val="24"/>
          <w:rtl/>
        </w:rPr>
        <w:t>.</w:t>
      </w:r>
    </w:p>
    <w:p w:rsidR="002866DB" w:rsidRDefault="002866DB" w:rsidP="002866DB">
      <w:pPr>
        <w:rPr>
          <w:rFonts w:cs="B Nazanin"/>
          <w:sz w:val="24"/>
          <w:szCs w:val="24"/>
          <w:rtl/>
        </w:rPr>
      </w:pPr>
      <w:r w:rsidRPr="002866DB">
        <w:rPr>
          <w:rFonts w:cs="B Nazanin" w:hint="cs"/>
          <w:b/>
          <w:bCs/>
          <w:sz w:val="24"/>
          <w:szCs w:val="24"/>
          <w:rtl/>
        </w:rPr>
        <w:t>پاسخ: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برنامه</w:t>
      </w:r>
      <w:r w:rsidR="007D2BBB">
        <w:rPr>
          <w:rFonts w:cs="B Nazanin" w:hint="cs"/>
          <w:sz w:val="24"/>
          <w:szCs w:val="24"/>
          <w:rtl/>
        </w:rPr>
        <w:t xml:space="preserve"> </w:t>
      </w:r>
      <w:r w:rsidR="007D2BBB" w:rsidRPr="00D53D0D">
        <w:rPr>
          <w:rFonts w:cs="B Nazanin" w:hint="cs"/>
          <w:sz w:val="24"/>
          <w:szCs w:val="24"/>
          <w:rtl/>
        </w:rPr>
        <w:t>ارزشیابی</w:t>
      </w:r>
      <w:r w:rsidR="007D2BBB" w:rsidRPr="00D53D0D">
        <w:rPr>
          <w:rFonts w:cs="B Nazanin"/>
          <w:sz w:val="24"/>
          <w:szCs w:val="24"/>
          <w:rtl/>
        </w:rPr>
        <w:t xml:space="preserve"> 360</w:t>
      </w:r>
      <w:r w:rsidR="007D2BBB">
        <w:rPr>
          <w:rFonts w:cs="B Nazanin" w:hint="cs"/>
          <w:sz w:val="24"/>
          <w:szCs w:val="24"/>
          <w:rtl/>
        </w:rPr>
        <w:t xml:space="preserve"> </w:t>
      </w:r>
      <w:r w:rsidR="007D2BBB" w:rsidRPr="00D53D0D">
        <w:rPr>
          <w:rFonts w:cs="B Nazanin" w:hint="cs"/>
          <w:sz w:val="24"/>
          <w:szCs w:val="24"/>
          <w:rtl/>
        </w:rPr>
        <w:t>درجه</w:t>
      </w:r>
      <w:r w:rsidR="007D2BBB" w:rsidRPr="00D53D0D">
        <w:rPr>
          <w:rFonts w:cs="B Nazanin"/>
          <w:sz w:val="24"/>
          <w:szCs w:val="24"/>
          <w:rtl/>
        </w:rPr>
        <w:t xml:space="preserve"> </w:t>
      </w:r>
      <w:r w:rsidR="007D2BBB" w:rsidRPr="00D53D0D">
        <w:rPr>
          <w:rFonts w:cs="B Nazanin" w:hint="cs"/>
          <w:sz w:val="24"/>
          <w:szCs w:val="24"/>
          <w:rtl/>
        </w:rPr>
        <w:t>اعضای</w:t>
      </w:r>
      <w:r w:rsidR="007D2BBB" w:rsidRPr="00D53D0D">
        <w:rPr>
          <w:rFonts w:cs="B Nazanin"/>
          <w:sz w:val="24"/>
          <w:szCs w:val="24"/>
          <w:rtl/>
        </w:rPr>
        <w:t xml:space="preserve"> </w:t>
      </w:r>
      <w:r w:rsidR="007D2BBB" w:rsidRPr="00D53D0D">
        <w:rPr>
          <w:rFonts w:cs="B Nazanin" w:hint="cs"/>
          <w:sz w:val="24"/>
          <w:szCs w:val="24"/>
          <w:rtl/>
        </w:rPr>
        <w:t>هیات</w:t>
      </w:r>
      <w:r w:rsidR="007D2BBB" w:rsidRPr="00D53D0D">
        <w:rPr>
          <w:rFonts w:cs="B Nazanin"/>
          <w:sz w:val="24"/>
          <w:szCs w:val="24"/>
          <w:rtl/>
        </w:rPr>
        <w:t xml:space="preserve"> </w:t>
      </w:r>
      <w:r w:rsidR="007D2BBB" w:rsidRPr="00D53D0D">
        <w:rPr>
          <w:rFonts w:cs="B Nazanin" w:hint="cs"/>
          <w:sz w:val="24"/>
          <w:szCs w:val="24"/>
          <w:rtl/>
        </w:rPr>
        <w:t>علمی</w:t>
      </w:r>
      <w:r w:rsidR="007D2BBB">
        <w:rPr>
          <w:rFonts w:cs="B Nazanin" w:hint="cs"/>
          <w:sz w:val="24"/>
          <w:szCs w:val="24"/>
          <w:rtl/>
        </w:rPr>
        <w:t xml:space="preserve">، </w:t>
      </w:r>
      <w:r w:rsidR="007D2BBB" w:rsidRPr="00D53D0D">
        <w:rPr>
          <w:rFonts w:cs="B Nazanin" w:hint="cs"/>
          <w:sz w:val="24"/>
          <w:szCs w:val="24"/>
          <w:rtl/>
        </w:rPr>
        <w:t>ارزشیابی</w:t>
      </w:r>
      <w:r w:rsidR="007D2BBB" w:rsidRPr="00D53D0D">
        <w:rPr>
          <w:rFonts w:cs="B Nazanin"/>
          <w:sz w:val="24"/>
          <w:szCs w:val="24"/>
          <w:rtl/>
        </w:rPr>
        <w:t xml:space="preserve"> </w:t>
      </w:r>
      <w:r w:rsidR="007D2BBB" w:rsidRPr="00D53D0D">
        <w:rPr>
          <w:rFonts w:cs="B Nazanin" w:hint="cs"/>
          <w:sz w:val="24"/>
          <w:szCs w:val="24"/>
          <w:rtl/>
        </w:rPr>
        <w:t>مبتنی</w:t>
      </w:r>
      <w:r w:rsidR="007D2BBB" w:rsidRPr="00D53D0D">
        <w:rPr>
          <w:rFonts w:cs="B Nazanin"/>
          <w:sz w:val="24"/>
          <w:szCs w:val="24"/>
          <w:rtl/>
        </w:rPr>
        <w:t xml:space="preserve"> </w:t>
      </w:r>
      <w:r w:rsidR="007D2BBB" w:rsidRPr="00D53D0D">
        <w:rPr>
          <w:rFonts w:cs="B Nazanin" w:hint="cs"/>
          <w:sz w:val="24"/>
          <w:szCs w:val="24"/>
          <w:rtl/>
        </w:rPr>
        <w:t>بر</w:t>
      </w:r>
      <w:r w:rsidR="007D2BBB" w:rsidRPr="00D53D0D">
        <w:rPr>
          <w:rFonts w:cs="B Nazanin"/>
          <w:sz w:val="24"/>
          <w:szCs w:val="24"/>
          <w:rtl/>
        </w:rPr>
        <w:t xml:space="preserve"> </w:t>
      </w:r>
      <w:r w:rsidR="007D2BBB" w:rsidRPr="00D53D0D">
        <w:rPr>
          <w:rFonts w:cs="B Nazanin" w:hint="cs"/>
          <w:sz w:val="24"/>
          <w:szCs w:val="24"/>
          <w:rtl/>
        </w:rPr>
        <w:t>شرح</w:t>
      </w:r>
      <w:r w:rsidR="007D2BBB" w:rsidRPr="00D53D0D">
        <w:rPr>
          <w:rFonts w:cs="B Nazanin"/>
          <w:sz w:val="24"/>
          <w:szCs w:val="24"/>
          <w:rtl/>
        </w:rPr>
        <w:t xml:space="preserve"> </w:t>
      </w:r>
      <w:r w:rsidR="007D2BBB" w:rsidRPr="00D53D0D">
        <w:rPr>
          <w:rFonts w:cs="B Nazanin" w:hint="cs"/>
          <w:sz w:val="24"/>
          <w:szCs w:val="24"/>
          <w:rtl/>
        </w:rPr>
        <w:t>وطایف</w:t>
      </w:r>
      <w:r w:rsidR="007D2BBB" w:rsidRPr="00D53D0D">
        <w:rPr>
          <w:rFonts w:cs="B Nazanin"/>
          <w:sz w:val="24"/>
          <w:szCs w:val="24"/>
          <w:rtl/>
        </w:rPr>
        <w:t xml:space="preserve"> </w:t>
      </w:r>
      <w:r w:rsidR="007D2BBB" w:rsidRPr="00D53D0D">
        <w:rPr>
          <w:rFonts w:cs="B Nazanin" w:hint="cs"/>
          <w:sz w:val="24"/>
          <w:szCs w:val="24"/>
          <w:rtl/>
        </w:rPr>
        <w:t>و</w:t>
      </w:r>
      <w:r w:rsidR="007D2BBB" w:rsidRPr="00D53D0D">
        <w:rPr>
          <w:rFonts w:cs="B Nazanin"/>
          <w:sz w:val="24"/>
          <w:szCs w:val="24"/>
          <w:rtl/>
        </w:rPr>
        <w:t xml:space="preserve"> </w:t>
      </w:r>
      <w:r w:rsidR="007D2BBB" w:rsidRPr="00D53D0D">
        <w:rPr>
          <w:rFonts w:cs="B Nazanin" w:hint="cs"/>
          <w:sz w:val="24"/>
          <w:szCs w:val="24"/>
          <w:rtl/>
        </w:rPr>
        <w:t>عملکرد</w:t>
      </w:r>
      <w:r w:rsidR="007D2BBB" w:rsidRPr="00D53D0D">
        <w:rPr>
          <w:rFonts w:cs="B Nazanin"/>
          <w:sz w:val="24"/>
          <w:szCs w:val="24"/>
          <w:rtl/>
        </w:rPr>
        <w:t xml:space="preserve"> </w:t>
      </w:r>
      <w:r w:rsidR="007D2BBB" w:rsidRPr="00D53D0D">
        <w:rPr>
          <w:rFonts w:cs="B Nazanin" w:hint="cs"/>
          <w:sz w:val="24"/>
          <w:szCs w:val="24"/>
          <w:rtl/>
        </w:rPr>
        <w:t>اعضای</w:t>
      </w:r>
      <w:r w:rsidR="007D2BBB" w:rsidRPr="00D53D0D">
        <w:rPr>
          <w:rFonts w:cs="B Nazanin"/>
          <w:sz w:val="24"/>
          <w:szCs w:val="24"/>
          <w:rtl/>
        </w:rPr>
        <w:t xml:space="preserve"> </w:t>
      </w:r>
      <w:r w:rsidR="007D2BBB" w:rsidRPr="00D53D0D">
        <w:rPr>
          <w:rFonts w:cs="B Nazanin" w:hint="cs"/>
          <w:sz w:val="24"/>
          <w:szCs w:val="24"/>
          <w:rtl/>
        </w:rPr>
        <w:t>هیات</w:t>
      </w:r>
      <w:r w:rsidR="007D2BBB" w:rsidRPr="00D53D0D">
        <w:rPr>
          <w:rFonts w:cs="B Nazanin"/>
          <w:sz w:val="24"/>
          <w:szCs w:val="24"/>
          <w:rtl/>
        </w:rPr>
        <w:t xml:space="preserve"> </w:t>
      </w:r>
      <w:r w:rsidR="007D2BBB" w:rsidRPr="00D53D0D">
        <w:rPr>
          <w:rFonts w:cs="B Nazanin" w:hint="cs"/>
          <w:sz w:val="24"/>
          <w:szCs w:val="24"/>
          <w:rtl/>
        </w:rPr>
        <w:t>علمی</w:t>
      </w:r>
      <w:r w:rsidR="007D2BBB">
        <w:rPr>
          <w:rFonts w:cs="B Nazanin" w:hint="cs"/>
          <w:sz w:val="24"/>
          <w:szCs w:val="24"/>
          <w:rtl/>
        </w:rPr>
        <w:t xml:space="preserve"> و برنامه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بازتوزیع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وظایف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و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فعالیت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ها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در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شرایط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بحران</w:t>
      </w:r>
      <w:r w:rsidRPr="002866DB">
        <w:rPr>
          <w:rFonts w:cs="B Nazanin" w:hint="cs"/>
          <w:sz w:val="24"/>
          <w:szCs w:val="24"/>
          <w:rtl/>
        </w:rPr>
        <w:t xml:space="preserve"> اعضای هیات علمی تدوین </w:t>
      </w:r>
      <w:r w:rsidR="00A40973">
        <w:rPr>
          <w:rFonts w:cs="B Nazanin" w:hint="cs"/>
          <w:sz w:val="24"/>
          <w:szCs w:val="24"/>
          <w:rtl/>
        </w:rPr>
        <w:t>گردید که در لینک های زیر</w:t>
      </w:r>
      <w:r>
        <w:rPr>
          <w:rFonts w:cs="B Nazanin" w:hint="cs"/>
          <w:sz w:val="24"/>
          <w:szCs w:val="24"/>
          <w:rtl/>
        </w:rPr>
        <w:t xml:space="preserve"> قابل مشاهده می باش</w:t>
      </w:r>
      <w:r w:rsidR="00A40973">
        <w:rPr>
          <w:rFonts w:cs="B Nazanin" w:hint="cs"/>
          <w:sz w:val="24"/>
          <w:szCs w:val="24"/>
          <w:rtl/>
        </w:rPr>
        <w:t>ن</w:t>
      </w:r>
      <w:r>
        <w:rPr>
          <w:rFonts w:cs="B Nazanin" w:hint="cs"/>
          <w:sz w:val="24"/>
          <w:szCs w:val="24"/>
          <w:rtl/>
        </w:rPr>
        <w:t>د.</w:t>
      </w:r>
    </w:p>
    <w:p w:rsidR="000F5C44" w:rsidRDefault="000F5C44" w:rsidP="002866DB">
      <w:pPr>
        <w:rPr>
          <w:rFonts w:cs="B Nazanin"/>
          <w:sz w:val="24"/>
          <w:szCs w:val="24"/>
          <w:rtl/>
        </w:rPr>
      </w:pPr>
    </w:p>
    <w:p w:rsidR="000F5C44" w:rsidRDefault="000F5C44" w:rsidP="000F5C44">
      <w:pPr>
        <w:bidi w:val="0"/>
        <w:rPr>
          <w:rFonts w:cs="B Nazanin"/>
          <w:sz w:val="24"/>
          <w:szCs w:val="24"/>
        </w:rPr>
      </w:pPr>
      <w:hyperlink r:id="rId8" w:history="1">
        <w:r w:rsidRPr="00A03139">
          <w:rPr>
            <w:rStyle w:val="Hyperlink"/>
            <w:rFonts w:cs="B Nazanin"/>
            <w:sz w:val="24"/>
            <w:szCs w:val="24"/>
          </w:rPr>
          <w:t>https://medical.rums.ac.ir/%D8%A7%D8%B1%D8%B2%D8%B4%DB%8C%D8%A7%D8%A8%DB%8C%20%D9%87%DB%8C%D8%A6%D8%AA%20%D8%B9%D9%84%D9%85%DB%8C</w:t>
        </w:r>
      </w:hyperlink>
    </w:p>
    <w:p w:rsidR="000F5C44" w:rsidRDefault="000F5C44" w:rsidP="000F5C44">
      <w:pPr>
        <w:bidi w:val="0"/>
        <w:rPr>
          <w:rFonts w:cs="B Nazanin"/>
          <w:sz w:val="24"/>
          <w:szCs w:val="24"/>
        </w:rPr>
      </w:pPr>
      <w:hyperlink r:id="rId9" w:history="1">
        <w:r w:rsidRPr="00A03139">
          <w:rPr>
            <w:rStyle w:val="Hyperlink"/>
            <w:rFonts w:cs="B Nazanin"/>
            <w:sz w:val="24"/>
            <w:szCs w:val="24"/>
          </w:rPr>
          <w:t>https://medical.rums.ac.ir/uploads/39/2025/Mar/03/%D8%A7%D8%B3%D8%A7%D8%B3%D9%86%D8%A7%D9%85%D9%87%20%D9%88%D8%A7%D8%AD%D8%AF%20%D8%A7%D8%B1%D8%B2%D8%B4%DB%8C%D8%A7%D8%A8%DB%8C%20%D8%A7%D8%B9%D8%B6%D8%A7%DB%8C%20%D9%87%DB%8C%D8%A6%D8%AA%20%D8%B9%D9%84%D9%85%DB%8C.pdf</w:t>
        </w:r>
      </w:hyperlink>
    </w:p>
    <w:p w:rsidR="000F5C44" w:rsidRDefault="000F5C44" w:rsidP="000F5C44">
      <w:pPr>
        <w:bidi w:val="0"/>
        <w:rPr>
          <w:rFonts w:cs="B Nazanin"/>
          <w:sz w:val="24"/>
          <w:szCs w:val="24"/>
        </w:rPr>
      </w:pPr>
      <w:hyperlink r:id="rId10" w:history="1">
        <w:r w:rsidRPr="00A03139">
          <w:rPr>
            <w:rStyle w:val="Hyperlink"/>
            <w:rFonts w:cs="B Nazanin"/>
            <w:sz w:val="24"/>
            <w:szCs w:val="24"/>
          </w:rPr>
          <w:t>https://medical.rums.ac.ir/uploads/39/2025/Mar/03/%D8%A2%DB%8C%DB%8C%D9%86%20%D9%86%D8%A7%D9%85%D9%87%20%DB%8C%20%D8%A7%D8%AC%D8%B1%D8%A7%DB%8C%DB%8C%20%D8%AA%D8%B1%D9%81%DB%8C%D8%B9%20%D9%BE%D8%A7%DB%8C%D9%87%20%D8%B3%D8%A7%D9%84%D8%A7%D9%86%D9%87%20%D8%A7%D8%B9%D8%B6%D8%A7%DB%8C%20%D9%87%DB%8C%D8%A6%D8%AA%20%D8%B9%D9%84%D9%85%DB%8C%20%D8%A2%D9%85%D9%88%D8%B2%D8%B4%DB%8C.pdf</w:t>
        </w:r>
      </w:hyperlink>
    </w:p>
    <w:p w:rsidR="000F5C44" w:rsidRDefault="000F5C44" w:rsidP="000F5C44">
      <w:pPr>
        <w:bidi w:val="0"/>
        <w:rPr>
          <w:rFonts w:cs="B Nazanin" w:hint="cs"/>
          <w:sz w:val="24"/>
          <w:szCs w:val="24"/>
        </w:rPr>
      </w:pPr>
    </w:p>
    <w:p w:rsidR="00D46712" w:rsidRPr="00B050B1" w:rsidRDefault="00D46712" w:rsidP="00B050B1">
      <w:pPr>
        <w:spacing w:line="240" w:lineRule="auto"/>
        <w:jc w:val="both"/>
        <w:rPr>
          <w:rFonts w:cs="B Nazanin" w:hint="cs"/>
          <w:sz w:val="16"/>
          <w:szCs w:val="16"/>
          <w:rtl/>
        </w:rPr>
      </w:pPr>
      <w:bookmarkStart w:id="0" w:name="_GoBack"/>
      <w:bookmarkEnd w:id="0"/>
    </w:p>
    <w:p w:rsidR="00D46712" w:rsidRDefault="00B050B1" w:rsidP="00C70D5B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cs="B Nazanin"/>
          <w:b/>
          <w:bCs/>
          <w:sz w:val="28"/>
          <w:szCs w:val="28"/>
        </w:rPr>
      </w:pPr>
      <w:r w:rsidRPr="00D46712">
        <w:rPr>
          <w:rFonts w:cs="B Nazanin" w:hint="eastAsia"/>
          <w:b/>
          <w:bCs/>
          <w:sz w:val="28"/>
          <w:szCs w:val="28"/>
          <w:rtl/>
        </w:rPr>
        <w:t>توص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ف</w:t>
      </w:r>
      <w:r w:rsidRPr="00D46712">
        <w:rPr>
          <w:rFonts w:cs="B Nazanin"/>
          <w:b/>
          <w:bCs/>
          <w:sz w:val="28"/>
          <w:szCs w:val="28"/>
          <w:rtl/>
        </w:rPr>
        <w:t xml:space="preserve"> </w:t>
      </w:r>
      <w:r w:rsidRPr="00D46712">
        <w:rPr>
          <w:rFonts w:cs="B Nazanin" w:hint="eastAsia"/>
          <w:b/>
          <w:bCs/>
          <w:sz w:val="28"/>
          <w:szCs w:val="28"/>
          <w:rtl/>
        </w:rPr>
        <w:t>فعال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ت</w:t>
      </w:r>
      <w:r w:rsidRPr="00D46712">
        <w:rPr>
          <w:rFonts w:cs="B Nazanin"/>
          <w:b/>
          <w:bCs/>
          <w:sz w:val="28"/>
          <w:szCs w:val="28"/>
          <w:rtl/>
        </w:rPr>
        <w:t xml:space="preserve"> </w:t>
      </w:r>
      <w:r w:rsidRPr="00D46712">
        <w:rPr>
          <w:rFonts w:cs="B Nazanin" w:hint="eastAsia"/>
          <w:b/>
          <w:bCs/>
          <w:sz w:val="28"/>
          <w:szCs w:val="28"/>
          <w:rtl/>
        </w:rPr>
        <w:t>ها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/>
          <w:b/>
          <w:bCs/>
          <w:sz w:val="28"/>
          <w:szCs w:val="28"/>
          <w:rtl/>
        </w:rPr>
        <w:t xml:space="preserve"> </w:t>
      </w:r>
      <w:r w:rsidRPr="00D46712">
        <w:rPr>
          <w:rFonts w:cs="B Nazanin" w:hint="eastAsia"/>
          <w:b/>
          <w:bCs/>
          <w:sz w:val="28"/>
          <w:szCs w:val="28"/>
          <w:rtl/>
        </w:rPr>
        <w:t>دانشکده</w:t>
      </w:r>
      <w:r w:rsidRPr="00D46712">
        <w:rPr>
          <w:rFonts w:cs="B Nazanin"/>
          <w:b/>
          <w:bCs/>
          <w:sz w:val="28"/>
          <w:szCs w:val="28"/>
          <w:rtl/>
        </w:rPr>
        <w:t xml:space="preserve"> </w:t>
      </w:r>
      <w:r w:rsidRPr="00D46712">
        <w:rPr>
          <w:rFonts w:cs="B Nazanin" w:hint="eastAsia"/>
          <w:b/>
          <w:bCs/>
          <w:sz w:val="28"/>
          <w:szCs w:val="28"/>
          <w:rtl/>
        </w:rPr>
        <w:t>در</w:t>
      </w:r>
      <w:r w:rsidRPr="00D46712">
        <w:rPr>
          <w:rFonts w:cs="B Nazanin"/>
          <w:b/>
          <w:bCs/>
          <w:sz w:val="28"/>
          <w:szCs w:val="28"/>
          <w:rtl/>
        </w:rPr>
        <w:t xml:space="preserve"> </w:t>
      </w:r>
      <w:r w:rsidRPr="00D46712">
        <w:rPr>
          <w:rFonts w:cs="B Nazanin" w:hint="eastAsia"/>
          <w:b/>
          <w:bCs/>
          <w:sz w:val="28"/>
          <w:szCs w:val="28"/>
          <w:rtl/>
        </w:rPr>
        <w:t>خصوص</w:t>
      </w:r>
      <w:r w:rsidRPr="00D46712">
        <w:rPr>
          <w:rFonts w:cs="B Nazanin"/>
          <w:b/>
          <w:bCs/>
          <w:sz w:val="28"/>
          <w:szCs w:val="28"/>
          <w:rtl/>
        </w:rPr>
        <w:t xml:space="preserve"> </w:t>
      </w:r>
      <w:r w:rsidR="0039714A" w:rsidRPr="00D46712">
        <w:rPr>
          <w:rFonts w:cs="B Nazanin" w:hint="cs"/>
          <w:b/>
          <w:bCs/>
          <w:sz w:val="28"/>
          <w:szCs w:val="28"/>
          <w:rtl/>
        </w:rPr>
        <w:t xml:space="preserve">حفظ و </w:t>
      </w:r>
      <w:r w:rsidRPr="00D46712">
        <w:rPr>
          <w:rFonts w:cs="B Nazanin"/>
          <w:b/>
          <w:bCs/>
          <w:sz w:val="28"/>
          <w:szCs w:val="28"/>
          <w:rtl/>
        </w:rPr>
        <w:t>ارتقا</w:t>
      </w:r>
      <w:r w:rsidR="0039714A" w:rsidRPr="00D46712">
        <w:rPr>
          <w:rFonts w:cs="B Nazanin" w:hint="cs"/>
          <w:b/>
          <w:bCs/>
          <w:sz w:val="28"/>
          <w:szCs w:val="28"/>
          <w:rtl/>
        </w:rPr>
        <w:t>ء</w:t>
      </w:r>
      <w:r w:rsidRPr="00D46712">
        <w:rPr>
          <w:rFonts w:cs="B Nazanin"/>
          <w:b/>
          <w:bCs/>
          <w:sz w:val="28"/>
          <w:szCs w:val="28"/>
          <w:rtl/>
        </w:rPr>
        <w:t xml:space="preserve"> استانداردها</w:t>
      </w:r>
      <w:r w:rsidRPr="00D46712">
        <w:rPr>
          <w:rFonts w:cs="B Nazanin" w:hint="cs"/>
          <w:b/>
          <w:bCs/>
          <w:sz w:val="28"/>
          <w:szCs w:val="28"/>
          <w:rtl/>
        </w:rPr>
        <w:t>یی</w:t>
      </w:r>
      <w:r w:rsidRPr="00D46712">
        <w:rPr>
          <w:rFonts w:cs="B Nazanin"/>
          <w:b/>
          <w:bCs/>
          <w:sz w:val="28"/>
          <w:szCs w:val="28"/>
          <w:rtl/>
        </w:rPr>
        <w:t xml:space="preserve"> که م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زان</w:t>
      </w:r>
      <w:r w:rsidRPr="00D46712">
        <w:rPr>
          <w:rFonts w:cs="B Nazanin"/>
          <w:b/>
          <w:bCs/>
          <w:sz w:val="28"/>
          <w:szCs w:val="28"/>
          <w:rtl/>
        </w:rPr>
        <w:t xml:space="preserve"> رعا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ت</w:t>
      </w:r>
      <w:r w:rsidRPr="00D46712">
        <w:rPr>
          <w:rFonts w:cs="B Nazanin"/>
          <w:b/>
          <w:bCs/>
          <w:sz w:val="28"/>
          <w:szCs w:val="28"/>
          <w:rtl/>
        </w:rPr>
        <w:t xml:space="preserve"> آنها در آخر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ن</w:t>
      </w:r>
      <w:r w:rsidRPr="00D46712">
        <w:rPr>
          <w:rFonts w:cs="B Nazanin"/>
          <w:b/>
          <w:bCs/>
          <w:sz w:val="28"/>
          <w:szCs w:val="28"/>
          <w:rtl/>
        </w:rPr>
        <w:t xml:space="preserve"> ارز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اب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/>
          <w:b/>
          <w:bCs/>
          <w:sz w:val="28"/>
          <w:szCs w:val="28"/>
          <w:rtl/>
        </w:rPr>
        <w:t xml:space="preserve"> ب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رون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/>
          <w:b/>
          <w:bCs/>
          <w:sz w:val="28"/>
          <w:szCs w:val="28"/>
          <w:rtl/>
        </w:rPr>
        <w:t xml:space="preserve"> بصورت </w:t>
      </w:r>
      <w:r w:rsidRPr="00D46712">
        <w:rPr>
          <w:rFonts w:cs="B Nazanin"/>
          <w:b/>
          <w:bCs/>
          <w:sz w:val="28"/>
          <w:szCs w:val="28"/>
          <w:u w:val="single"/>
          <w:rtl/>
        </w:rPr>
        <w:t xml:space="preserve">انطباق </w:t>
      </w:r>
      <w:r w:rsidRPr="00D46712">
        <w:rPr>
          <w:rFonts w:cs="B Nazanin" w:hint="eastAsia"/>
          <w:b/>
          <w:bCs/>
          <w:sz w:val="28"/>
          <w:szCs w:val="28"/>
          <w:u w:val="single"/>
          <w:rtl/>
        </w:rPr>
        <w:t>کامل</w:t>
      </w:r>
      <w:r w:rsidRPr="00D46712">
        <w:rPr>
          <w:rFonts w:cs="B Nazanin"/>
          <w:b/>
          <w:bCs/>
          <w:sz w:val="28"/>
          <w:szCs w:val="28"/>
          <w:rtl/>
        </w:rPr>
        <w:t xml:space="preserve"> اعلام شده بود(حوزه</w:t>
      </w:r>
      <w:r w:rsidR="00C70D5B">
        <w:rPr>
          <w:rFonts w:cs="B Nazanin" w:hint="cs"/>
          <w:b/>
          <w:bCs/>
          <w:sz w:val="28"/>
          <w:szCs w:val="28"/>
          <w:rtl/>
        </w:rPr>
        <w:t xml:space="preserve"> 5</w:t>
      </w:r>
      <w:r w:rsidRPr="00D46712">
        <w:rPr>
          <w:rFonts w:cs="B Nazanin"/>
          <w:b/>
          <w:bCs/>
          <w:sz w:val="28"/>
          <w:szCs w:val="28"/>
          <w:rtl/>
        </w:rPr>
        <w:t>):</w:t>
      </w:r>
    </w:p>
    <w:p w:rsidR="00E20B6A" w:rsidRPr="00D46712" w:rsidRDefault="00E20B6A" w:rsidP="00D46712">
      <w:pPr>
        <w:spacing w:before="240" w:after="0" w:line="240" w:lineRule="auto"/>
        <w:jc w:val="both"/>
        <w:rPr>
          <w:rFonts w:cs="B Nazanin"/>
          <w:b/>
          <w:bCs/>
          <w:sz w:val="28"/>
          <w:szCs w:val="28"/>
        </w:rPr>
      </w:pPr>
    </w:p>
    <w:p w:rsidR="00B050B1" w:rsidRPr="0039714A" w:rsidRDefault="00B050B1" w:rsidP="00B050B1">
      <w:pPr>
        <w:spacing w:line="240" w:lineRule="auto"/>
        <w:jc w:val="both"/>
        <w:rPr>
          <w:rFonts w:cs="B Nazanin"/>
          <w:b/>
          <w:bCs/>
          <w:sz w:val="2"/>
          <w:szCs w:val="2"/>
          <w:rtl/>
        </w:rPr>
      </w:pPr>
    </w:p>
    <w:p w:rsidR="00A40973" w:rsidRDefault="00B050B1" w:rsidP="00A40973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  <w:rtl/>
        </w:rPr>
      </w:pPr>
      <w:r w:rsidRPr="006536DE">
        <w:rPr>
          <w:rFonts w:cs="B Nazanin"/>
          <w:b/>
          <w:bCs/>
          <w:sz w:val="28"/>
          <w:szCs w:val="28"/>
          <w:rtl/>
        </w:rPr>
        <w:t>4-</w:t>
      </w:r>
      <w:r w:rsidRPr="006536DE">
        <w:rPr>
          <w:rFonts w:cs="B Nazanin" w:hint="eastAsia"/>
          <w:b/>
          <w:bCs/>
          <w:sz w:val="28"/>
          <w:szCs w:val="28"/>
          <w:rtl/>
        </w:rPr>
        <w:t>آدرس</w:t>
      </w:r>
      <w:r w:rsidRPr="006536DE">
        <w:rPr>
          <w:rFonts w:cs="B Nazanin"/>
          <w:b/>
          <w:bCs/>
          <w:sz w:val="28"/>
          <w:szCs w:val="28"/>
          <w:rtl/>
        </w:rPr>
        <w:t xml:space="preserve"> ل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نک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عناوین</w:t>
      </w:r>
      <w:r w:rsidRPr="006536DE">
        <w:rPr>
          <w:rFonts w:cs="B Nazanin"/>
          <w:b/>
          <w:bCs/>
          <w:sz w:val="28"/>
          <w:szCs w:val="28"/>
          <w:rtl/>
        </w:rPr>
        <w:t xml:space="preserve"> و مستندات </w:t>
      </w:r>
      <w:r>
        <w:rPr>
          <w:rFonts w:cs="B Nazanin" w:hint="cs"/>
          <w:b/>
          <w:bCs/>
          <w:sz w:val="28"/>
          <w:szCs w:val="28"/>
          <w:rtl/>
        </w:rPr>
        <w:t>فعالیت ها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</w:p>
    <w:p w:rsidR="00A40973" w:rsidRDefault="000F5C44" w:rsidP="000F5C44">
      <w:pPr>
        <w:bidi w:val="0"/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</w:rPr>
      </w:pPr>
      <w:hyperlink r:id="rId11" w:history="1">
        <w:r w:rsidRPr="00A03139">
          <w:rPr>
            <w:rStyle w:val="Hyperlink"/>
            <w:rFonts w:cs="B Nazanin"/>
            <w:b/>
            <w:bCs/>
            <w:sz w:val="28"/>
            <w:szCs w:val="28"/>
          </w:rPr>
          <w:t>https://medical.rums.ac.ir/%D9%88%D8%A7%D8%AD%D8%AF-%D8%AA%D9%88%D8%B3%D8%B9%D9%87-%D8%A2%D9%85%D9%88%D8%B2%D8%B4%DB%8C-(EDO)</w:t>
        </w:r>
      </w:hyperlink>
    </w:p>
    <w:p w:rsidR="000F5C44" w:rsidRDefault="000F5C44" w:rsidP="000F5C44">
      <w:pPr>
        <w:bidi w:val="0"/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</w:rPr>
      </w:pPr>
    </w:p>
    <w:p w:rsidR="00B050B1" w:rsidRDefault="00B050B1" w:rsidP="00A40973">
      <w:pPr>
        <w:spacing w:before="240" w:after="0" w:line="240" w:lineRule="auto"/>
        <w:ind w:hanging="28"/>
        <w:jc w:val="both"/>
        <w:rPr>
          <w:rFonts w:cs="B Nazanin"/>
          <w:sz w:val="24"/>
          <w:szCs w:val="24"/>
          <w:rtl/>
        </w:rPr>
      </w:pPr>
      <w:r w:rsidRPr="00B65ECD">
        <w:rPr>
          <w:rFonts w:cs="B Nazanin" w:hint="cs"/>
          <w:b/>
          <w:bCs/>
          <w:sz w:val="24"/>
          <w:szCs w:val="24"/>
          <w:rtl/>
        </w:rPr>
        <w:t xml:space="preserve">تذکر مهم: </w:t>
      </w:r>
      <w:r w:rsidRPr="00B65ECD">
        <w:rPr>
          <w:rFonts w:cs="B Nazanin" w:hint="cs"/>
          <w:sz w:val="24"/>
          <w:szCs w:val="24"/>
          <w:rtl/>
        </w:rPr>
        <w:t xml:space="preserve">لازم است </w:t>
      </w:r>
      <w:r>
        <w:rPr>
          <w:rFonts w:cs="B Nazanin" w:hint="cs"/>
          <w:sz w:val="24"/>
          <w:szCs w:val="24"/>
          <w:rtl/>
        </w:rPr>
        <w:t xml:space="preserve">عنوان و مستندات فعالیت ها </w:t>
      </w:r>
      <w:r w:rsidRPr="00B65ECD">
        <w:rPr>
          <w:rFonts w:cs="B Nazanin" w:hint="cs"/>
          <w:sz w:val="24"/>
          <w:szCs w:val="24"/>
          <w:rtl/>
        </w:rPr>
        <w:t xml:space="preserve">در </w:t>
      </w:r>
      <w:r>
        <w:rPr>
          <w:rFonts w:cs="B Nazanin" w:hint="cs"/>
          <w:sz w:val="24"/>
          <w:szCs w:val="24"/>
          <w:rtl/>
        </w:rPr>
        <w:t xml:space="preserve">وب </w:t>
      </w:r>
      <w:r w:rsidRPr="00B65ECD">
        <w:rPr>
          <w:rFonts w:cs="B Nazanin" w:hint="cs"/>
          <w:sz w:val="24"/>
          <w:szCs w:val="24"/>
          <w:rtl/>
        </w:rPr>
        <w:t xml:space="preserve">سایت دانشکده پزشکی بارگذاری و </w:t>
      </w:r>
      <w:r>
        <w:rPr>
          <w:rFonts w:cs="B Nazanin" w:hint="cs"/>
          <w:sz w:val="24"/>
          <w:szCs w:val="24"/>
          <w:rtl/>
        </w:rPr>
        <w:t>آدرس(لینک) آن به ذینفعان اطلاع رسانی گردد.</w:t>
      </w:r>
    </w:p>
    <w:p w:rsidR="0039714A" w:rsidRPr="0039714A" w:rsidRDefault="0039714A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"/>
          <w:szCs w:val="2"/>
          <w:rtl/>
        </w:rPr>
      </w:pPr>
    </w:p>
    <w:p w:rsidR="00B050B1" w:rsidRDefault="00B050B1" w:rsidP="00B050B1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6536DE">
        <w:rPr>
          <w:rFonts w:cs="B Nazanin"/>
          <w:b/>
          <w:bCs/>
          <w:sz w:val="28"/>
          <w:szCs w:val="28"/>
          <w:rtl/>
          <w:lang w:bidi="ar-SA"/>
        </w:rPr>
        <w:t xml:space="preserve">5- </w:t>
      </w:r>
      <w:r w:rsidRPr="005A4F9A">
        <w:rPr>
          <w:rFonts w:cs="B Nazanin" w:hint="cs"/>
          <w:b/>
          <w:bCs/>
          <w:sz w:val="28"/>
          <w:szCs w:val="28"/>
          <w:rtl/>
        </w:rPr>
        <w:t xml:space="preserve">مشخصات </w:t>
      </w:r>
      <w:r>
        <w:rPr>
          <w:rFonts w:cs="B Nazanin" w:hint="cs"/>
          <w:b/>
          <w:bCs/>
          <w:sz w:val="28"/>
          <w:szCs w:val="28"/>
          <w:rtl/>
        </w:rPr>
        <w:t>رئیس</w:t>
      </w:r>
      <w:r w:rsidRPr="005A4F9A">
        <w:rPr>
          <w:rFonts w:cs="B Nazanin" w:hint="cs"/>
          <w:b/>
          <w:bCs/>
          <w:sz w:val="28"/>
          <w:szCs w:val="28"/>
          <w:rtl/>
        </w:rPr>
        <w:t xml:space="preserve"> دانشکده پزشکی</w:t>
      </w:r>
    </w:p>
    <w:p w:rsidR="00B050B1" w:rsidRDefault="00B050B1" w:rsidP="00D46712">
      <w:pPr>
        <w:spacing w:line="240" w:lineRule="auto"/>
        <w:jc w:val="both"/>
        <w:rPr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و نام خانوادگی</w:t>
      </w:r>
      <w:r w:rsidRPr="008B5A31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D46712">
        <w:rPr>
          <w:rFonts w:cs="B Nazanin" w:hint="cs"/>
          <w:b/>
          <w:bCs/>
          <w:sz w:val="24"/>
          <w:szCs w:val="24"/>
          <w:rtl/>
        </w:rPr>
        <w:t>دکتر علیرضا وکیلیان</w:t>
      </w:r>
      <w:r w:rsidR="0039714A">
        <w:rPr>
          <w:rFonts w:cs="B Nazanin" w:hint="cs"/>
          <w:b/>
          <w:bCs/>
          <w:sz w:val="24"/>
          <w:szCs w:val="24"/>
          <w:rtl/>
        </w:rPr>
        <w:t xml:space="preserve">      </w:t>
      </w:r>
      <w:r>
        <w:rPr>
          <w:rFonts w:cs="B Nazanin" w:hint="cs"/>
          <w:b/>
          <w:bCs/>
          <w:sz w:val="24"/>
          <w:szCs w:val="24"/>
          <w:rtl/>
        </w:rPr>
        <w:t>شماره موبایل</w:t>
      </w:r>
      <w:r w:rsidRPr="008B5A31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D46712">
        <w:rPr>
          <w:rFonts w:cs="B Nazanin" w:hint="cs"/>
          <w:b/>
          <w:bCs/>
          <w:sz w:val="24"/>
          <w:szCs w:val="24"/>
          <w:rtl/>
        </w:rPr>
        <w:t>09131916527</w:t>
      </w:r>
      <w:r>
        <w:rPr>
          <w:rFonts w:cs="B Nazanin" w:hint="cs"/>
          <w:b/>
          <w:bCs/>
          <w:sz w:val="24"/>
          <w:szCs w:val="24"/>
          <w:rtl/>
        </w:rPr>
        <w:t xml:space="preserve">          امضا</w:t>
      </w:r>
      <w:r w:rsidRPr="008B5A31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sectPr w:rsidR="00B050B1" w:rsidSect="00340FD4">
      <w:headerReference w:type="default" r:id="rId12"/>
      <w:footerReference w:type="default" r:id="rId13"/>
      <w:pgSz w:w="11906" w:h="16838" w:code="9"/>
      <w:pgMar w:top="565" w:right="1134" w:bottom="426" w:left="990" w:header="270" w:footer="15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9A4" w:rsidRDefault="003C39A4" w:rsidP="00365C5C">
      <w:pPr>
        <w:spacing w:after="0" w:line="240" w:lineRule="auto"/>
      </w:pPr>
      <w:r>
        <w:separator/>
      </w:r>
    </w:p>
  </w:endnote>
  <w:endnote w:type="continuationSeparator" w:id="0">
    <w:p w:rsidR="003C39A4" w:rsidRDefault="003C39A4" w:rsidP="0036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fontKey="{25B609AD-DC6D-4C2D-BB64-DC3F1F3130AE}"/>
    <w:embedBold r:id="rId2" w:fontKey="{7CF7FB10-A67A-48F5-9FA1-7206D1618349}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1A4316C3-0089-4E16-94C9-09FDD2CF0082}"/>
    <w:embedBold r:id="rId4" w:subsetted="1" w:fontKey="{D3108F03-FDEF-43B9-83EB-BE98863B021C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B376F39F-3F13-4BF6-B133-C9778FEDE203}"/>
    <w:embedBold r:id="rId6" w:fontKey="{9C315592-268F-4105-8DEC-BC4C3574C445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color w:val="BFBFBF" w:themeColor="background1" w:themeShade="BF"/>
        <w:sz w:val="18"/>
        <w:szCs w:val="18"/>
        <w:rtl/>
      </w:rPr>
      <w:id w:val="-1766908484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color w:val="BFBFBF" w:themeColor="background1" w:themeShade="BF"/>
            <w:sz w:val="18"/>
            <w:szCs w:val="18"/>
            <w:rtl/>
          </w:rPr>
          <w:id w:val="-21859567"/>
          <w:docPartObj>
            <w:docPartGallery w:val="Page Numbers (Top of Page)"/>
            <w:docPartUnique/>
          </w:docPartObj>
        </w:sdtPr>
        <w:sdtEndPr/>
        <w:sdtContent>
          <w:p w:rsidR="008B5A31" w:rsidRPr="00D93DB0" w:rsidRDefault="008B5A31" w:rsidP="00D93DB0">
            <w:pPr>
              <w:pStyle w:val="Header"/>
              <w:tabs>
                <w:tab w:val="right" w:pos="8738"/>
                <w:tab w:val="right" w:pos="8918"/>
              </w:tabs>
              <w:rPr>
                <w:rFonts w:cs="B Titr"/>
                <w:color w:val="BFBFBF" w:themeColor="background1" w:themeShade="BF"/>
                <w:sz w:val="18"/>
                <w:szCs w:val="18"/>
              </w:rPr>
            </w:pP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واحد اعتباربخشی دبیرخانه شورای آموزش پزشکی عمومی                  </w:t>
            </w:r>
            <w:r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 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صفحه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PAGE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0F5C44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>از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NUMPAGES 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0F5C44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sdtContent>
      </w:sdt>
    </w:sdtContent>
  </w:sdt>
  <w:p w:rsidR="008B5A31" w:rsidRDefault="008B5A31">
    <w:pPr>
      <w:pStyle w:val="Footer"/>
    </w:pPr>
    <w:r>
      <w:rPr>
        <w:rFonts w:hint="cs"/>
        <w:rtl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9A4" w:rsidRDefault="003C39A4" w:rsidP="00365C5C">
      <w:pPr>
        <w:spacing w:after="0" w:line="240" w:lineRule="auto"/>
      </w:pPr>
      <w:r>
        <w:separator/>
      </w:r>
    </w:p>
  </w:footnote>
  <w:footnote w:type="continuationSeparator" w:id="0">
    <w:p w:rsidR="003C39A4" w:rsidRDefault="003C39A4" w:rsidP="0036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A31" w:rsidRPr="007170A5" w:rsidRDefault="008B5A31" w:rsidP="00154AFA">
    <w:pPr>
      <w:pStyle w:val="Header"/>
      <w:tabs>
        <w:tab w:val="right" w:pos="8738"/>
        <w:tab w:val="right" w:pos="8918"/>
      </w:tabs>
      <w:rPr>
        <w:color w:val="A6A6A6" w:themeColor="background1" w:themeShade="A6"/>
      </w:rPr>
    </w:pP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گزارش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>پایش مستمر رعایت استانداردهای ملی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دوره پزشکی عمومی دانشگاه علوم پزشکی: ................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 xml:space="preserve">    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            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     تاریخ: 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95AD4"/>
    <w:multiLevelType w:val="hybridMultilevel"/>
    <w:tmpl w:val="77EE5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D2AD5"/>
    <w:multiLevelType w:val="hybridMultilevel"/>
    <w:tmpl w:val="B90A5064"/>
    <w:lvl w:ilvl="0" w:tplc="B2F02C1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1DB8"/>
    <w:multiLevelType w:val="hybridMultilevel"/>
    <w:tmpl w:val="898E6EA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75E511B"/>
    <w:multiLevelType w:val="hybridMultilevel"/>
    <w:tmpl w:val="536C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4319D"/>
    <w:multiLevelType w:val="hybridMultilevel"/>
    <w:tmpl w:val="6A36F444"/>
    <w:lvl w:ilvl="0" w:tplc="3F1A4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E2DF4"/>
    <w:multiLevelType w:val="hybridMultilevel"/>
    <w:tmpl w:val="6F129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D117F"/>
    <w:multiLevelType w:val="hybridMultilevel"/>
    <w:tmpl w:val="01241EAA"/>
    <w:lvl w:ilvl="0" w:tplc="8FAAF3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06"/>
    <w:rsid w:val="0000024A"/>
    <w:rsid w:val="00012DEA"/>
    <w:rsid w:val="00021CC8"/>
    <w:rsid w:val="00045065"/>
    <w:rsid w:val="0004767B"/>
    <w:rsid w:val="00050FFE"/>
    <w:rsid w:val="00055FF2"/>
    <w:rsid w:val="00076C3F"/>
    <w:rsid w:val="000A23A3"/>
    <w:rsid w:val="000C0A81"/>
    <w:rsid w:val="000C3E23"/>
    <w:rsid w:val="000C510E"/>
    <w:rsid w:val="000C6687"/>
    <w:rsid w:val="000D47C0"/>
    <w:rsid w:val="000D6C2A"/>
    <w:rsid w:val="000E1F19"/>
    <w:rsid w:val="000F5C44"/>
    <w:rsid w:val="001005EA"/>
    <w:rsid w:val="001346A2"/>
    <w:rsid w:val="001413B2"/>
    <w:rsid w:val="00154AFA"/>
    <w:rsid w:val="00165F52"/>
    <w:rsid w:val="00181035"/>
    <w:rsid w:val="0019361E"/>
    <w:rsid w:val="001B0B98"/>
    <w:rsid w:val="0022030B"/>
    <w:rsid w:val="00223603"/>
    <w:rsid w:val="00225838"/>
    <w:rsid w:val="00264AED"/>
    <w:rsid w:val="00272232"/>
    <w:rsid w:val="00276C40"/>
    <w:rsid w:val="00281E71"/>
    <w:rsid w:val="002866DB"/>
    <w:rsid w:val="002C2912"/>
    <w:rsid w:val="00312878"/>
    <w:rsid w:val="00340FD4"/>
    <w:rsid w:val="00345B43"/>
    <w:rsid w:val="00365685"/>
    <w:rsid w:val="00365B94"/>
    <w:rsid w:val="00365C5C"/>
    <w:rsid w:val="0037122B"/>
    <w:rsid w:val="00373353"/>
    <w:rsid w:val="003862EF"/>
    <w:rsid w:val="0039714A"/>
    <w:rsid w:val="00397491"/>
    <w:rsid w:val="003A2EFF"/>
    <w:rsid w:val="003A3190"/>
    <w:rsid w:val="003B65FD"/>
    <w:rsid w:val="003C39A4"/>
    <w:rsid w:val="003D684A"/>
    <w:rsid w:val="003E6B40"/>
    <w:rsid w:val="00404E3C"/>
    <w:rsid w:val="00427352"/>
    <w:rsid w:val="00431595"/>
    <w:rsid w:val="00433B40"/>
    <w:rsid w:val="00441AB3"/>
    <w:rsid w:val="004552AC"/>
    <w:rsid w:val="0046753D"/>
    <w:rsid w:val="004731AD"/>
    <w:rsid w:val="004926A2"/>
    <w:rsid w:val="004A138B"/>
    <w:rsid w:val="004A350B"/>
    <w:rsid w:val="004C3413"/>
    <w:rsid w:val="004D4479"/>
    <w:rsid w:val="004E4EAC"/>
    <w:rsid w:val="004E5EC1"/>
    <w:rsid w:val="004F5CA7"/>
    <w:rsid w:val="004F6491"/>
    <w:rsid w:val="00504940"/>
    <w:rsid w:val="00505789"/>
    <w:rsid w:val="00516B09"/>
    <w:rsid w:val="005333B9"/>
    <w:rsid w:val="005451D8"/>
    <w:rsid w:val="005511AF"/>
    <w:rsid w:val="0056083A"/>
    <w:rsid w:val="005608ED"/>
    <w:rsid w:val="00572C43"/>
    <w:rsid w:val="005A15C9"/>
    <w:rsid w:val="005B3FBF"/>
    <w:rsid w:val="005C490B"/>
    <w:rsid w:val="005D28C2"/>
    <w:rsid w:val="005F3F5A"/>
    <w:rsid w:val="00606F64"/>
    <w:rsid w:val="0061176F"/>
    <w:rsid w:val="006204AE"/>
    <w:rsid w:val="00630E3B"/>
    <w:rsid w:val="00633511"/>
    <w:rsid w:val="00633889"/>
    <w:rsid w:val="00634728"/>
    <w:rsid w:val="006472F5"/>
    <w:rsid w:val="00656E1A"/>
    <w:rsid w:val="006617FD"/>
    <w:rsid w:val="006645C8"/>
    <w:rsid w:val="00666144"/>
    <w:rsid w:val="0067200F"/>
    <w:rsid w:val="00680692"/>
    <w:rsid w:val="00683A0C"/>
    <w:rsid w:val="00683E1F"/>
    <w:rsid w:val="00687CE3"/>
    <w:rsid w:val="006B3951"/>
    <w:rsid w:val="006C7922"/>
    <w:rsid w:val="00715E83"/>
    <w:rsid w:val="007170A5"/>
    <w:rsid w:val="0075694F"/>
    <w:rsid w:val="0077166E"/>
    <w:rsid w:val="00781383"/>
    <w:rsid w:val="0078654A"/>
    <w:rsid w:val="007B69FD"/>
    <w:rsid w:val="007D2BBB"/>
    <w:rsid w:val="007D3780"/>
    <w:rsid w:val="007D6720"/>
    <w:rsid w:val="00801D69"/>
    <w:rsid w:val="00840055"/>
    <w:rsid w:val="00853370"/>
    <w:rsid w:val="00871F49"/>
    <w:rsid w:val="008B5A31"/>
    <w:rsid w:val="008C7F96"/>
    <w:rsid w:val="008D26B5"/>
    <w:rsid w:val="008D2731"/>
    <w:rsid w:val="008D61A0"/>
    <w:rsid w:val="008E3B9F"/>
    <w:rsid w:val="008E5F8A"/>
    <w:rsid w:val="00903FEF"/>
    <w:rsid w:val="009145E5"/>
    <w:rsid w:val="009150B0"/>
    <w:rsid w:val="009212B7"/>
    <w:rsid w:val="00933EA4"/>
    <w:rsid w:val="00945F07"/>
    <w:rsid w:val="009711DF"/>
    <w:rsid w:val="00972C40"/>
    <w:rsid w:val="009A31BA"/>
    <w:rsid w:val="009B06E0"/>
    <w:rsid w:val="009C344C"/>
    <w:rsid w:val="009F043B"/>
    <w:rsid w:val="00A06747"/>
    <w:rsid w:val="00A12988"/>
    <w:rsid w:val="00A16F04"/>
    <w:rsid w:val="00A21FE8"/>
    <w:rsid w:val="00A254FC"/>
    <w:rsid w:val="00A26142"/>
    <w:rsid w:val="00A40973"/>
    <w:rsid w:val="00A44C95"/>
    <w:rsid w:val="00A52685"/>
    <w:rsid w:val="00A53F7E"/>
    <w:rsid w:val="00A55792"/>
    <w:rsid w:val="00A568E7"/>
    <w:rsid w:val="00A60FE5"/>
    <w:rsid w:val="00A61293"/>
    <w:rsid w:val="00A7174B"/>
    <w:rsid w:val="00A83D65"/>
    <w:rsid w:val="00A87A49"/>
    <w:rsid w:val="00A920D7"/>
    <w:rsid w:val="00A96B9C"/>
    <w:rsid w:val="00AF4309"/>
    <w:rsid w:val="00B035EF"/>
    <w:rsid w:val="00B050B1"/>
    <w:rsid w:val="00B10A9E"/>
    <w:rsid w:val="00B21542"/>
    <w:rsid w:val="00B21A76"/>
    <w:rsid w:val="00B23117"/>
    <w:rsid w:val="00B36F13"/>
    <w:rsid w:val="00B55C1C"/>
    <w:rsid w:val="00B564C7"/>
    <w:rsid w:val="00B65ECD"/>
    <w:rsid w:val="00B97E26"/>
    <w:rsid w:val="00BB0C1F"/>
    <w:rsid w:val="00BC176C"/>
    <w:rsid w:val="00BE4CAF"/>
    <w:rsid w:val="00BF1EF0"/>
    <w:rsid w:val="00BF4D1F"/>
    <w:rsid w:val="00C13A27"/>
    <w:rsid w:val="00C31069"/>
    <w:rsid w:val="00C40CC8"/>
    <w:rsid w:val="00C70D5B"/>
    <w:rsid w:val="00C75ED2"/>
    <w:rsid w:val="00C8100A"/>
    <w:rsid w:val="00C8593E"/>
    <w:rsid w:val="00CB09BE"/>
    <w:rsid w:val="00CB7BA5"/>
    <w:rsid w:val="00CC624F"/>
    <w:rsid w:val="00CE15D9"/>
    <w:rsid w:val="00D06B68"/>
    <w:rsid w:val="00D10D29"/>
    <w:rsid w:val="00D149D3"/>
    <w:rsid w:val="00D2246E"/>
    <w:rsid w:val="00D45345"/>
    <w:rsid w:val="00D46712"/>
    <w:rsid w:val="00D52AF5"/>
    <w:rsid w:val="00D543CC"/>
    <w:rsid w:val="00D7342C"/>
    <w:rsid w:val="00D743FE"/>
    <w:rsid w:val="00D93DB0"/>
    <w:rsid w:val="00DC62E1"/>
    <w:rsid w:val="00DE4571"/>
    <w:rsid w:val="00DF23CF"/>
    <w:rsid w:val="00DF2E94"/>
    <w:rsid w:val="00E048AB"/>
    <w:rsid w:val="00E20B6A"/>
    <w:rsid w:val="00E22200"/>
    <w:rsid w:val="00E22E44"/>
    <w:rsid w:val="00E23352"/>
    <w:rsid w:val="00E33EB1"/>
    <w:rsid w:val="00E56805"/>
    <w:rsid w:val="00E85988"/>
    <w:rsid w:val="00E95684"/>
    <w:rsid w:val="00E95923"/>
    <w:rsid w:val="00EC2E47"/>
    <w:rsid w:val="00EC7E70"/>
    <w:rsid w:val="00EE22BF"/>
    <w:rsid w:val="00EE4CFF"/>
    <w:rsid w:val="00EE511B"/>
    <w:rsid w:val="00F16D06"/>
    <w:rsid w:val="00F4058E"/>
    <w:rsid w:val="00FB2CE2"/>
    <w:rsid w:val="00FE3A7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C704F60-987A-446B-8021-19F62E61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2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1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C5C"/>
  </w:style>
  <w:style w:type="paragraph" w:styleId="Footer">
    <w:name w:val="footer"/>
    <w:basedOn w:val="Normal"/>
    <w:link w:val="Foot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C5C"/>
  </w:style>
  <w:style w:type="paragraph" w:styleId="BalloonText">
    <w:name w:val="Balloon Text"/>
    <w:basedOn w:val="Normal"/>
    <w:link w:val="BalloonTextChar"/>
    <w:uiPriority w:val="99"/>
    <w:semiHidden/>
    <w:unhideWhenUsed/>
    <w:rsid w:val="0026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ED"/>
    <w:rPr>
      <w:rFonts w:ascii="Tahoma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353"/>
    <w:pPr>
      <w:spacing w:after="0" w:line="240" w:lineRule="auto"/>
    </w:pPr>
    <w:rPr>
      <w:lang w:bidi="ar-SA"/>
    </w:rPr>
  </w:style>
  <w:style w:type="paragraph" w:styleId="NormalWeb">
    <w:name w:val="Normal (Web)"/>
    <w:basedOn w:val="Normal"/>
    <w:uiPriority w:val="99"/>
    <w:semiHidden/>
    <w:unhideWhenUsed/>
    <w:rsid w:val="00A409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0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al.rums.ac.ir/%D8%A7%D8%B1%D8%B2%D8%B4%DB%8C%D8%A7%D8%A8%DB%8C%20%D9%87%DB%8C%D8%A6%D8%AA%20%D8%B9%D9%84%D9%85%DB%8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al.rums.ac.ir/%D9%88%D8%A7%D8%AD%D8%AF-%D8%AA%D9%88%D8%B3%D8%B9%D9%87-%D8%A2%D9%85%D9%88%D8%B2%D8%B4%DB%8C-(EDO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al.rums.ac.ir/uploads/39/2025/Mar/03/%D8%A2%DB%8C%DB%8C%D9%86%20%D9%86%D8%A7%D9%85%D9%87%20%DB%8C%20%D8%A7%D8%AC%D8%B1%D8%A7%DB%8C%DB%8C%20%D8%AA%D8%B1%D9%81%DB%8C%D8%B9%20%D9%BE%D8%A7%DB%8C%D9%87%20%D8%B3%D8%A7%D9%84%D8%A7%D9%86%D9%87%20%D8%A7%D8%B9%D8%B6%D8%A7%DB%8C%20%D9%87%DB%8C%D8%A6%D8%AA%20%D8%B9%D9%84%D9%85%DB%8C%20%D8%A2%D9%85%D9%88%D8%B2%D8%B4%DB%8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al.rums.ac.ir/uploads/39/2025/Mar/03/%D8%A7%D8%B3%D8%A7%D8%B3%D9%86%D8%A7%D9%85%D9%87%20%D9%88%D8%A7%D8%AD%D8%AF%20%D8%A7%D8%B1%D8%B2%D8%B4%DB%8C%D8%A7%D8%A8%DB%8C%20%D8%A7%D8%B9%D8%B6%D8%A7%DB%8C%20%D9%87%DB%8C%D8%A6%D8%AA%20%D8%B9%D9%84%D9%85%DB%8C.pdf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B08E5-89FC-42A0-B36B-0AAA22D9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</dc:creator>
  <cp:keywords/>
  <dc:description/>
  <cp:lastModifiedBy>almas</cp:lastModifiedBy>
  <cp:revision>13</cp:revision>
  <cp:lastPrinted>2025-01-27T03:53:00Z</cp:lastPrinted>
  <dcterms:created xsi:type="dcterms:W3CDTF">2025-02-05T08:13:00Z</dcterms:created>
  <dcterms:modified xsi:type="dcterms:W3CDTF">2025-03-05T08:34:00Z</dcterms:modified>
</cp:coreProperties>
</file>